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C1" w:rsidRPr="00F1751B" w:rsidRDefault="00DC1081" w:rsidP="002B79DB">
      <w:pPr>
        <w:jc w:val="center"/>
        <w:rPr>
          <w:rFonts w:ascii="Times New Roman" w:hAnsi="Times New Roman" w:cs="Times New Roman"/>
          <w:b/>
          <w:bCs/>
          <w:sz w:val="36"/>
          <w:szCs w:val="36"/>
        </w:rPr>
      </w:pPr>
      <w:r w:rsidRPr="00F1751B">
        <w:rPr>
          <w:rFonts w:ascii="Times New Roman" w:hAnsi="Times New Roman" w:cs="Times New Roman"/>
          <w:b/>
          <w:bCs/>
          <w:sz w:val="36"/>
          <w:szCs w:val="36"/>
        </w:rPr>
        <w:t>F</w:t>
      </w:r>
      <w:r w:rsidR="00722EFB" w:rsidRPr="00F1751B">
        <w:rPr>
          <w:rFonts w:ascii="Times New Roman" w:hAnsi="Times New Roman" w:cs="Times New Roman"/>
          <w:b/>
          <w:bCs/>
          <w:sz w:val="36"/>
          <w:szCs w:val="36"/>
        </w:rPr>
        <w:t>easibility</w:t>
      </w:r>
      <w:r w:rsidRPr="00F1751B">
        <w:rPr>
          <w:rFonts w:ascii="Times New Roman" w:hAnsi="Times New Roman" w:cs="Times New Roman"/>
          <w:b/>
          <w:bCs/>
          <w:sz w:val="36"/>
          <w:szCs w:val="36"/>
        </w:rPr>
        <w:t xml:space="preserve"> S</w:t>
      </w:r>
      <w:r w:rsidR="00722EFB" w:rsidRPr="00F1751B">
        <w:rPr>
          <w:rFonts w:ascii="Times New Roman" w:hAnsi="Times New Roman" w:cs="Times New Roman"/>
          <w:b/>
          <w:bCs/>
          <w:sz w:val="36"/>
          <w:szCs w:val="36"/>
        </w:rPr>
        <w:t>tudy for</w:t>
      </w:r>
      <w:r w:rsidRPr="00F1751B">
        <w:rPr>
          <w:rFonts w:ascii="Times New Roman" w:hAnsi="Times New Roman" w:cs="Times New Roman"/>
          <w:b/>
          <w:bCs/>
          <w:sz w:val="36"/>
          <w:szCs w:val="36"/>
        </w:rPr>
        <w:t xml:space="preserve"> </w:t>
      </w:r>
      <w:r w:rsidR="00722EFB" w:rsidRPr="00F1751B">
        <w:rPr>
          <w:rFonts w:ascii="Times New Roman" w:hAnsi="Times New Roman" w:cs="Times New Roman"/>
          <w:b/>
          <w:bCs/>
          <w:sz w:val="36"/>
          <w:szCs w:val="36"/>
        </w:rPr>
        <w:t xml:space="preserve">Establishing </w:t>
      </w:r>
      <w:r w:rsidR="00083387" w:rsidRPr="00F1751B">
        <w:rPr>
          <w:rFonts w:ascii="Times New Roman" w:hAnsi="Times New Roman" w:cs="Times New Roman"/>
          <w:b/>
          <w:bCs/>
          <w:sz w:val="36"/>
          <w:szCs w:val="36"/>
        </w:rPr>
        <w:t>a</w:t>
      </w:r>
      <w:r w:rsidRPr="00F1751B">
        <w:rPr>
          <w:rFonts w:ascii="Times New Roman" w:hAnsi="Times New Roman" w:cs="Times New Roman"/>
          <w:b/>
          <w:bCs/>
          <w:sz w:val="36"/>
          <w:szCs w:val="36"/>
        </w:rPr>
        <w:t xml:space="preserve"> M</w:t>
      </w:r>
      <w:r w:rsidR="00722EFB" w:rsidRPr="00F1751B">
        <w:rPr>
          <w:rFonts w:ascii="Times New Roman" w:hAnsi="Times New Roman" w:cs="Times New Roman"/>
          <w:b/>
          <w:bCs/>
          <w:sz w:val="36"/>
          <w:szCs w:val="36"/>
        </w:rPr>
        <w:t xml:space="preserve">anufacturing </w:t>
      </w:r>
      <w:r w:rsidRPr="00F1751B">
        <w:rPr>
          <w:rFonts w:ascii="Times New Roman" w:hAnsi="Times New Roman" w:cs="Times New Roman"/>
          <w:b/>
          <w:bCs/>
          <w:sz w:val="36"/>
          <w:szCs w:val="36"/>
        </w:rPr>
        <w:t>I</w:t>
      </w:r>
      <w:r w:rsidR="00722EFB" w:rsidRPr="00F1751B">
        <w:rPr>
          <w:rFonts w:ascii="Times New Roman" w:hAnsi="Times New Roman" w:cs="Times New Roman"/>
          <w:b/>
          <w:bCs/>
          <w:sz w:val="36"/>
          <w:szCs w:val="36"/>
        </w:rPr>
        <w:t xml:space="preserve">ndustry for </w:t>
      </w:r>
      <w:r w:rsidR="00AE72FA">
        <w:rPr>
          <w:rFonts w:ascii="Times New Roman" w:hAnsi="Times New Roman" w:cs="Times New Roman"/>
          <w:b/>
          <w:bCs/>
          <w:sz w:val="36"/>
          <w:szCs w:val="36"/>
        </w:rPr>
        <w:t>Activated Carbon</w:t>
      </w:r>
      <w:r w:rsidR="00722EFB" w:rsidRPr="00F1751B">
        <w:rPr>
          <w:rFonts w:ascii="Times New Roman" w:hAnsi="Times New Roman" w:cs="Times New Roman"/>
          <w:b/>
          <w:bCs/>
          <w:sz w:val="36"/>
          <w:szCs w:val="36"/>
        </w:rPr>
        <w:t xml:space="preserve"> and</w:t>
      </w:r>
      <w:r w:rsidR="00AE72FA">
        <w:rPr>
          <w:rFonts w:ascii="Times New Roman" w:hAnsi="Times New Roman" w:cs="Times New Roman"/>
          <w:b/>
          <w:bCs/>
          <w:sz w:val="36"/>
          <w:szCs w:val="36"/>
        </w:rPr>
        <w:t xml:space="preserve"> Bio Oil Extraction Using Coconut Shell</w:t>
      </w:r>
      <w:r w:rsidR="00722EFB" w:rsidRPr="00F1751B">
        <w:rPr>
          <w:rFonts w:ascii="Times New Roman" w:hAnsi="Times New Roman" w:cs="Times New Roman"/>
          <w:b/>
          <w:bCs/>
          <w:sz w:val="36"/>
          <w:szCs w:val="36"/>
        </w:rPr>
        <w:t xml:space="preserve"> in Vidarbha Region</w:t>
      </w:r>
      <w:r w:rsidR="00DA47EE" w:rsidRPr="00F1751B">
        <w:rPr>
          <w:rFonts w:ascii="Times New Roman" w:hAnsi="Times New Roman" w:cs="Times New Roman"/>
          <w:b/>
          <w:bCs/>
          <w:sz w:val="36"/>
          <w:szCs w:val="36"/>
        </w:rPr>
        <w:t xml:space="preserve"> </w:t>
      </w:r>
    </w:p>
    <w:p w:rsidR="00470ED2" w:rsidRPr="00F1751B" w:rsidRDefault="00B87EC1" w:rsidP="00B87EC1">
      <w:pPr>
        <w:jc w:val="center"/>
        <w:rPr>
          <w:rFonts w:ascii="Times New Roman" w:hAnsi="Times New Roman" w:cs="Times New Roman"/>
          <w:b/>
          <w:bCs/>
          <w:sz w:val="32"/>
          <w:szCs w:val="36"/>
        </w:rPr>
      </w:pPr>
      <w:r w:rsidRPr="00F1751B">
        <w:rPr>
          <w:rFonts w:ascii="Times New Roman" w:hAnsi="Times New Roman" w:cs="Times New Roman"/>
          <w:b/>
          <w:bCs/>
          <w:sz w:val="32"/>
          <w:szCs w:val="36"/>
        </w:rPr>
        <w:t>(</w:t>
      </w:r>
      <w:r w:rsidR="00DA47EE" w:rsidRPr="00F1751B">
        <w:rPr>
          <w:rFonts w:ascii="Times New Roman" w:hAnsi="Times New Roman" w:cs="Times New Roman"/>
          <w:b/>
          <w:bCs/>
          <w:sz w:val="32"/>
          <w:szCs w:val="36"/>
        </w:rPr>
        <w:t>A Review</w:t>
      </w:r>
      <w:r w:rsidRPr="00F1751B">
        <w:rPr>
          <w:rFonts w:ascii="Times New Roman" w:hAnsi="Times New Roman" w:cs="Times New Roman"/>
          <w:b/>
          <w:bCs/>
          <w:sz w:val="32"/>
          <w:szCs w:val="36"/>
        </w:rPr>
        <w:t>)</w:t>
      </w:r>
    </w:p>
    <w:p w:rsidR="00F1751B" w:rsidRPr="00F1751B" w:rsidRDefault="00DA47EE" w:rsidP="00F1751B">
      <w:pPr>
        <w:jc w:val="center"/>
        <w:rPr>
          <w:rFonts w:ascii="Times New Roman" w:hAnsi="Times New Roman" w:cs="Times New Roman"/>
          <w:b/>
          <w:sz w:val="24"/>
          <w:szCs w:val="24"/>
        </w:rPr>
      </w:pPr>
      <w:r w:rsidRPr="00F1751B">
        <w:rPr>
          <w:rFonts w:ascii="Times New Roman" w:hAnsi="Times New Roman" w:cs="Times New Roman"/>
          <w:b/>
          <w:sz w:val="24"/>
          <w:szCs w:val="24"/>
        </w:rPr>
        <w:t>Rahul Sohani, Dr.Achal Shahare</w:t>
      </w:r>
    </w:p>
    <w:p w:rsidR="00F1751B" w:rsidRDefault="00DA47EE" w:rsidP="00AD1D8D">
      <w:pPr>
        <w:spacing w:before="20" w:after="20"/>
        <w:ind w:left="1440" w:right="1440"/>
        <w:jc w:val="center"/>
        <w:rPr>
          <w:rFonts w:ascii="Times New Roman" w:hAnsi="Times New Roman" w:cs="Times New Roman"/>
          <w:b/>
          <w:sz w:val="20"/>
          <w:szCs w:val="20"/>
        </w:rPr>
      </w:pPr>
      <w:r w:rsidRPr="00F1751B">
        <w:rPr>
          <w:rFonts w:ascii="Times New Roman" w:hAnsi="Times New Roman" w:cs="Times New Roman"/>
          <w:sz w:val="20"/>
          <w:szCs w:val="20"/>
        </w:rPr>
        <w:t>M.tech student</w:t>
      </w:r>
      <w:r w:rsidR="00AD1D8D">
        <w:rPr>
          <w:rFonts w:ascii="Times New Roman" w:hAnsi="Times New Roman" w:cs="Times New Roman"/>
          <w:sz w:val="20"/>
          <w:szCs w:val="20"/>
        </w:rPr>
        <w:t xml:space="preserve">, </w:t>
      </w:r>
      <w:r w:rsidRPr="00F1751B">
        <w:rPr>
          <w:rFonts w:ascii="Times New Roman" w:hAnsi="Times New Roman" w:cs="Times New Roman"/>
          <w:sz w:val="20"/>
          <w:szCs w:val="20"/>
        </w:rPr>
        <w:t>Department of Mechanical Engineering</w:t>
      </w:r>
    </w:p>
    <w:p w:rsidR="00AD1D8D" w:rsidRDefault="00F1751B" w:rsidP="00F1751B">
      <w:pPr>
        <w:rPr>
          <w:rFonts w:ascii="Times New Roman" w:hAnsi="Times New Roman" w:cs="Times New Roman"/>
          <w:sz w:val="20"/>
          <w:szCs w:val="20"/>
        </w:rPr>
      </w:pPr>
      <w:r>
        <w:rPr>
          <w:rFonts w:ascii="Times New Roman" w:hAnsi="Times New Roman" w:cs="Times New Roman"/>
          <w:b/>
          <w:sz w:val="20"/>
          <w:szCs w:val="20"/>
        </w:rPr>
        <w:t xml:space="preserve">                                 </w:t>
      </w:r>
      <w:r w:rsidR="00DA47EE" w:rsidRPr="00F1751B">
        <w:rPr>
          <w:rFonts w:ascii="Times New Roman" w:hAnsi="Times New Roman" w:cs="Times New Roman"/>
          <w:sz w:val="20"/>
          <w:szCs w:val="20"/>
        </w:rPr>
        <w:t>G.H. Raisoni Academy of Engineering &amp; Technology, NAGPUR, INDIA 440016</w:t>
      </w:r>
    </w:p>
    <w:p w:rsidR="00AD1D8D" w:rsidRDefault="00AD1D8D" w:rsidP="00AD1D8D">
      <w:pPr>
        <w:spacing w:before="20" w:after="20"/>
        <w:rPr>
          <w:rFonts w:ascii="Times New Roman" w:hAnsi="Times New Roman" w:cs="Times New Roman"/>
          <w:b/>
          <w:sz w:val="20"/>
          <w:szCs w:val="20"/>
        </w:rPr>
      </w:pPr>
      <w:r>
        <w:rPr>
          <w:rFonts w:ascii="Times New Roman" w:hAnsi="Times New Roman" w:cs="Times New Roman"/>
          <w:sz w:val="20"/>
          <w:szCs w:val="20"/>
        </w:rPr>
        <w:t xml:space="preserve">                                               </w:t>
      </w:r>
      <w:r w:rsidR="00F1751B">
        <w:rPr>
          <w:rFonts w:ascii="Times New Roman" w:hAnsi="Times New Roman" w:cs="Times New Roman"/>
          <w:b/>
          <w:sz w:val="20"/>
          <w:szCs w:val="20"/>
        </w:rPr>
        <w:t xml:space="preserve"> </w:t>
      </w:r>
      <w:r w:rsidR="00217E6F">
        <w:rPr>
          <w:rFonts w:ascii="Times New Roman" w:hAnsi="Times New Roman" w:cs="Times New Roman"/>
          <w:sz w:val="20"/>
          <w:szCs w:val="20"/>
        </w:rPr>
        <w:t>Professor and</w:t>
      </w:r>
      <w:r w:rsidR="00DA47EE" w:rsidRPr="00F1751B">
        <w:rPr>
          <w:rFonts w:ascii="Times New Roman" w:hAnsi="Times New Roman" w:cs="Times New Roman"/>
          <w:sz w:val="20"/>
          <w:szCs w:val="20"/>
        </w:rPr>
        <w:t xml:space="preserve"> Head of Department Mechanical Engineering</w:t>
      </w:r>
    </w:p>
    <w:p w:rsidR="00DA47EE" w:rsidRPr="00AD1D8D" w:rsidRDefault="00AD1D8D" w:rsidP="00AD1D8D">
      <w:pPr>
        <w:rPr>
          <w:rFonts w:ascii="Times New Roman" w:hAnsi="Times New Roman" w:cs="Times New Roman"/>
          <w:b/>
          <w:sz w:val="20"/>
          <w:szCs w:val="20"/>
        </w:rPr>
      </w:pPr>
      <w:r>
        <w:rPr>
          <w:rFonts w:ascii="Times New Roman" w:hAnsi="Times New Roman" w:cs="Times New Roman"/>
          <w:b/>
          <w:sz w:val="20"/>
          <w:szCs w:val="20"/>
        </w:rPr>
        <w:t xml:space="preserve">                                   </w:t>
      </w:r>
      <w:r w:rsidR="00D73E7B" w:rsidRPr="00F1751B">
        <w:rPr>
          <w:rFonts w:ascii="Times New Roman" w:hAnsi="Times New Roman" w:cs="Times New Roman"/>
          <w:sz w:val="20"/>
          <w:szCs w:val="20"/>
        </w:rPr>
        <w:t>G.H. Raisoni Academy of Engineering &amp; Technology, NAGPUR, INDIA 440016</w:t>
      </w:r>
    </w:p>
    <w:p w:rsidR="00747F9E" w:rsidRDefault="00747F9E" w:rsidP="00215914">
      <w:pPr>
        <w:jc w:val="both"/>
        <w:rPr>
          <w:rFonts w:ascii="Times New Roman" w:hAnsi="Times New Roman" w:cs="Times New Roman"/>
          <w:b/>
          <w:sz w:val="24"/>
          <w:szCs w:val="24"/>
        </w:rPr>
        <w:sectPr w:rsidR="00747F9E" w:rsidSect="00470ED2">
          <w:pgSz w:w="12240" w:h="15840"/>
          <w:pgMar w:top="1440" w:right="1440" w:bottom="1440" w:left="1440" w:header="720" w:footer="720" w:gutter="0"/>
          <w:cols w:space="720"/>
          <w:docGrid w:linePitch="360"/>
        </w:sectPr>
      </w:pPr>
    </w:p>
    <w:p w:rsidR="00E71D91" w:rsidRPr="00F1751B" w:rsidRDefault="00E71D91" w:rsidP="00215914">
      <w:pPr>
        <w:jc w:val="both"/>
        <w:rPr>
          <w:rFonts w:ascii="Times New Roman" w:hAnsi="Times New Roman" w:cs="Times New Roman"/>
          <w:sz w:val="24"/>
          <w:szCs w:val="24"/>
        </w:rPr>
      </w:pPr>
      <w:r w:rsidRPr="00F1751B">
        <w:rPr>
          <w:rFonts w:ascii="Times New Roman" w:hAnsi="Times New Roman" w:cs="Times New Roman"/>
          <w:b/>
          <w:sz w:val="24"/>
          <w:szCs w:val="24"/>
        </w:rPr>
        <w:lastRenderedPageBreak/>
        <w:t xml:space="preserve">Abstract </w:t>
      </w:r>
      <w:r w:rsidR="00340B6B" w:rsidRPr="00F1751B">
        <w:rPr>
          <w:rFonts w:ascii="Times New Roman" w:hAnsi="Times New Roman" w:cs="Times New Roman"/>
          <w:b/>
          <w:sz w:val="24"/>
          <w:szCs w:val="24"/>
        </w:rPr>
        <w:t>–</w:t>
      </w:r>
      <w:r w:rsidRPr="00F1751B">
        <w:rPr>
          <w:rFonts w:ascii="Times New Roman" w:hAnsi="Times New Roman" w:cs="Times New Roman"/>
          <w:b/>
          <w:sz w:val="24"/>
          <w:szCs w:val="24"/>
        </w:rPr>
        <w:t xml:space="preserve"> </w:t>
      </w:r>
      <w:r w:rsidR="00340B6B" w:rsidRPr="00F1751B">
        <w:rPr>
          <w:rFonts w:ascii="Times New Roman" w:hAnsi="Times New Roman" w:cs="Times New Roman"/>
          <w:sz w:val="24"/>
          <w:szCs w:val="24"/>
        </w:rPr>
        <w:t xml:space="preserve">This paper shows the feasibility study for establishing a manufacturing industry for extracting activated carbon and bio oil using coconut shell particularly in Vidarbha region. As we are talking particularly about Vidarbha region so according to present scenario there are very less number of manufacturing industries in Vidarbha region and demand is more. Also as we are extracting it from coconut shells and coconut shell is considered as waste so we try to make </w:t>
      </w:r>
      <w:r w:rsidR="00340B6B" w:rsidRPr="00F1751B">
        <w:rPr>
          <w:rFonts w:ascii="Times New Roman" w:hAnsi="Times New Roman" w:cs="Times New Roman"/>
          <w:b/>
          <w:sz w:val="24"/>
          <w:szCs w:val="24"/>
        </w:rPr>
        <w:t>best from waste</w:t>
      </w:r>
      <w:r w:rsidR="00340B6B" w:rsidRPr="00F1751B">
        <w:rPr>
          <w:rFonts w:ascii="Times New Roman" w:hAnsi="Times New Roman" w:cs="Times New Roman"/>
          <w:sz w:val="24"/>
          <w:szCs w:val="24"/>
        </w:rPr>
        <w:t xml:space="preserve">.  </w:t>
      </w:r>
      <w:r w:rsidR="003573BF" w:rsidRPr="00F1751B">
        <w:rPr>
          <w:rFonts w:ascii="Times New Roman" w:hAnsi="Times New Roman" w:cs="Times New Roman"/>
          <w:sz w:val="24"/>
          <w:szCs w:val="24"/>
        </w:rPr>
        <w:t xml:space="preserve">In the present scenario energy sectors and individual entrepreneurs can opt a new way of power generation using the most </w:t>
      </w:r>
      <w:r w:rsidR="003573BF" w:rsidRPr="00F1751B">
        <w:rPr>
          <w:rFonts w:ascii="Times New Roman" w:hAnsi="Times New Roman" w:cs="Times New Roman"/>
          <w:sz w:val="24"/>
          <w:szCs w:val="24"/>
        </w:rPr>
        <w:lastRenderedPageBreak/>
        <w:t>abundantly available renewable source of energy in the form of biomass wastes. Among the biomass resources coconuts are the abundant renewable resource of energy available all around the world. Literature review showed that limited research studies had been carried out on yielding the product from coconut shell. The objective of present work is to envisage the methodology of generating activated carbon and bio oil by activation &amp; pyrolysis process to that potentially could be used as water purification agent and fuel or as feedstock to valuable chemicals.</w:t>
      </w:r>
      <w:r w:rsidR="00340B6B" w:rsidRPr="00F1751B">
        <w:rPr>
          <w:rFonts w:ascii="Times New Roman" w:hAnsi="Times New Roman" w:cs="Times New Roman"/>
          <w:sz w:val="24"/>
          <w:szCs w:val="24"/>
        </w:rPr>
        <w:t xml:space="preserve">   </w:t>
      </w:r>
    </w:p>
    <w:p w:rsidR="00747F9E" w:rsidRDefault="00747F9E" w:rsidP="00215914">
      <w:pPr>
        <w:jc w:val="both"/>
        <w:rPr>
          <w:rFonts w:ascii="Times New Roman" w:hAnsi="Times New Roman" w:cs="Times New Roman"/>
          <w:b/>
        </w:rPr>
        <w:sectPr w:rsidR="00747F9E" w:rsidSect="00747F9E">
          <w:type w:val="continuous"/>
          <w:pgSz w:w="12240" w:h="15840"/>
          <w:pgMar w:top="1440" w:right="1440" w:bottom="1440" w:left="1440" w:header="720" w:footer="720" w:gutter="0"/>
          <w:cols w:num="2" w:space="720"/>
          <w:docGrid w:linePitch="360"/>
        </w:sectPr>
      </w:pPr>
    </w:p>
    <w:p w:rsidR="00626FA7" w:rsidRDefault="00626FA7" w:rsidP="00215914">
      <w:pPr>
        <w:jc w:val="both"/>
        <w:rPr>
          <w:rFonts w:ascii="Times New Roman" w:hAnsi="Times New Roman" w:cs="Times New Roman"/>
          <w:b/>
        </w:rPr>
      </w:pPr>
    </w:p>
    <w:p w:rsidR="00E71D91" w:rsidRPr="00F1751B" w:rsidRDefault="00215914" w:rsidP="00215914">
      <w:pPr>
        <w:jc w:val="both"/>
        <w:rPr>
          <w:rFonts w:ascii="Times New Roman" w:hAnsi="Times New Roman" w:cs="Times New Roman"/>
          <w:b/>
        </w:rPr>
      </w:pPr>
      <w:r w:rsidRPr="00F1751B">
        <w:rPr>
          <w:rFonts w:ascii="Times New Roman" w:hAnsi="Times New Roman" w:cs="Times New Roman"/>
          <w:b/>
        </w:rPr>
        <w:t>Keywords – Coconut Shell, Activated Carbon, Bio Oil</w:t>
      </w:r>
      <w:r w:rsidR="00FD2023" w:rsidRPr="00F1751B">
        <w:rPr>
          <w:rFonts w:ascii="Times New Roman" w:hAnsi="Times New Roman" w:cs="Times New Roman"/>
          <w:b/>
        </w:rPr>
        <w:t xml:space="preserve"> </w:t>
      </w:r>
    </w:p>
    <w:p w:rsidR="00196EDA" w:rsidRPr="00F1751B" w:rsidRDefault="00196EDA" w:rsidP="00911850">
      <w:pPr>
        <w:rPr>
          <w:rFonts w:ascii="Times New Roman" w:hAnsi="Times New Roman" w:cs="Times New Roman"/>
          <w:b/>
        </w:rPr>
        <w:sectPr w:rsidR="00196EDA" w:rsidRPr="00F1751B" w:rsidSect="00747F9E">
          <w:type w:val="continuous"/>
          <w:pgSz w:w="12240" w:h="15840"/>
          <w:pgMar w:top="1440" w:right="1440" w:bottom="1440" w:left="1440" w:header="720" w:footer="720" w:gutter="0"/>
          <w:cols w:space="720"/>
          <w:docGrid w:linePitch="360"/>
        </w:sectPr>
      </w:pPr>
    </w:p>
    <w:p w:rsidR="00AD1D8D" w:rsidRDefault="00AD1D8D" w:rsidP="00F61052">
      <w:pPr>
        <w:jc w:val="center"/>
        <w:rPr>
          <w:rFonts w:ascii="Times New Roman" w:hAnsi="Times New Roman" w:cs="Times New Roman"/>
          <w:b/>
        </w:rPr>
      </w:pPr>
    </w:p>
    <w:p w:rsidR="00434633" w:rsidRDefault="00434633" w:rsidP="00F61052">
      <w:pPr>
        <w:jc w:val="center"/>
        <w:rPr>
          <w:rFonts w:ascii="Times New Roman" w:hAnsi="Times New Roman" w:cs="Times New Roman"/>
          <w:b/>
        </w:rPr>
        <w:sectPr w:rsidR="00434633" w:rsidSect="00451554">
          <w:type w:val="continuous"/>
          <w:pgSz w:w="12240" w:h="15840"/>
          <w:pgMar w:top="1440" w:right="1440" w:bottom="1440" w:left="1440" w:header="720" w:footer="720" w:gutter="0"/>
          <w:cols w:space="720"/>
          <w:docGrid w:linePitch="360"/>
        </w:sectPr>
      </w:pPr>
    </w:p>
    <w:p w:rsidR="00434633" w:rsidRPr="00626FA7" w:rsidRDefault="00F61052" w:rsidP="00626FA7">
      <w:pPr>
        <w:jc w:val="center"/>
        <w:rPr>
          <w:rFonts w:ascii="Times New Roman" w:hAnsi="Times New Roman" w:cs="Times New Roman"/>
          <w:b/>
        </w:rPr>
        <w:sectPr w:rsidR="00434633" w:rsidRPr="00626FA7" w:rsidSect="00434633">
          <w:type w:val="continuous"/>
          <w:pgSz w:w="12240" w:h="15840"/>
          <w:pgMar w:top="1440" w:right="1440" w:bottom="1440" w:left="1440" w:header="720" w:footer="720" w:gutter="0"/>
          <w:cols w:num="2" w:space="720"/>
          <w:docGrid w:linePitch="360"/>
        </w:sectPr>
      </w:pPr>
      <w:r w:rsidRPr="00F1751B">
        <w:rPr>
          <w:rFonts w:ascii="Times New Roman" w:hAnsi="Times New Roman" w:cs="Times New Roman"/>
          <w:b/>
        </w:rPr>
        <w:lastRenderedPageBreak/>
        <w:t>Introduction</w:t>
      </w:r>
    </w:p>
    <w:p w:rsidR="00026B42" w:rsidRPr="00F1751B" w:rsidRDefault="00626FA7" w:rsidP="00DD0B17">
      <w:pPr>
        <w:rPr>
          <w:rFonts w:ascii="Times New Roman" w:hAnsi="Times New Roman" w:cs="Times New Roman"/>
        </w:rPr>
        <w:sectPr w:rsidR="00026B42" w:rsidRPr="00F1751B" w:rsidSect="00451554">
          <w:type w:val="continuous"/>
          <w:pgSz w:w="12240" w:h="15840"/>
          <w:pgMar w:top="1440" w:right="1440" w:bottom="1440" w:left="1440" w:header="720" w:footer="720" w:gutter="0"/>
          <w:cols w:space="720"/>
          <w:docGrid w:linePitch="360"/>
        </w:sectPr>
      </w:pPr>
      <w:r>
        <w:rPr>
          <w:rFonts w:ascii="Times New Roman" w:hAnsi="Times New Roman" w:cs="Times New Roman"/>
        </w:rPr>
        <w:lastRenderedPageBreak/>
        <w:t xml:space="preserve"> </w:t>
      </w:r>
    </w:p>
    <w:p w:rsidR="00DD0B17" w:rsidRPr="00AD1D8D" w:rsidRDefault="00DD0B17" w:rsidP="00DD0B17">
      <w:pPr>
        <w:rPr>
          <w:rFonts w:ascii="Times New Roman" w:hAnsi="Times New Roman" w:cs="Times New Roman"/>
          <w:sz w:val="20"/>
          <w:szCs w:val="20"/>
        </w:rPr>
      </w:pPr>
      <w:r w:rsidRPr="00AD1D8D">
        <w:rPr>
          <w:rFonts w:ascii="Times New Roman" w:hAnsi="Times New Roman" w:cs="Times New Roman"/>
          <w:sz w:val="20"/>
          <w:szCs w:val="20"/>
        </w:rPr>
        <w:lastRenderedPageBreak/>
        <w:t xml:space="preserve">Coconut is a popular plantation and is grown in more than 90 countries worldwide. The world production of coconut sums up to around 55 million </w:t>
      </w:r>
      <w:r w:rsidR="00B955C7" w:rsidRPr="00AD1D8D">
        <w:rPr>
          <w:rFonts w:ascii="Times New Roman" w:hAnsi="Times New Roman" w:cs="Times New Roman"/>
          <w:sz w:val="20"/>
          <w:szCs w:val="20"/>
        </w:rPr>
        <w:t>tons</w:t>
      </w:r>
      <w:r w:rsidRPr="00AD1D8D">
        <w:rPr>
          <w:rFonts w:ascii="Times New Roman" w:hAnsi="Times New Roman" w:cs="Times New Roman"/>
          <w:sz w:val="20"/>
          <w:szCs w:val="20"/>
        </w:rPr>
        <w:t xml:space="preserve"> annually. Coconut production plays an important role in India.  India accounts for 22.34 per cent of the </w:t>
      </w:r>
      <w:r w:rsidRPr="00AD1D8D">
        <w:rPr>
          <w:rFonts w:ascii="Times New Roman" w:hAnsi="Times New Roman" w:cs="Times New Roman"/>
          <w:sz w:val="20"/>
          <w:szCs w:val="20"/>
        </w:rPr>
        <w:lastRenderedPageBreak/>
        <w:t xml:space="preserve">world’s coconut production and is one of the major players in the world’s coconut trade. According to figures published in December 2017 by the Food and Agriculture Organization of the United Nations, India is the world's third largest producer of coconuts, </w:t>
      </w:r>
      <w:r w:rsidRPr="00AD1D8D">
        <w:rPr>
          <w:rFonts w:ascii="Times New Roman" w:hAnsi="Times New Roman" w:cs="Times New Roman"/>
          <w:sz w:val="20"/>
          <w:szCs w:val="20"/>
        </w:rPr>
        <w:lastRenderedPageBreak/>
        <w:t xml:space="preserve">producing 10,894,000 </w:t>
      </w:r>
      <w:r w:rsidR="00B955C7" w:rsidRPr="00AD1D8D">
        <w:rPr>
          <w:rFonts w:ascii="Times New Roman" w:hAnsi="Times New Roman" w:cs="Times New Roman"/>
          <w:sz w:val="20"/>
          <w:szCs w:val="20"/>
        </w:rPr>
        <w:t>tons</w:t>
      </w:r>
      <w:r w:rsidRPr="00AD1D8D">
        <w:rPr>
          <w:rFonts w:ascii="Times New Roman" w:hAnsi="Times New Roman" w:cs="Times New Roman"/>
          <w:sz w:val="20"/>
          <w:szCs w:val="20"/>
        </w:rPr>
        <w:t xml:space="preserve"> in 2017.Coconut in India is produced in 1894570 ha, and 15729.75 million nuts produced in 2016-2017.The coconut oil; apart from used as edible oil; has varied industrial applications. It is used in the manufacture of toilet soaps, laundry soaps, surface</w:t>
      </w:r>
      <w:r w:rsidRPr="00AD1D8D">
        <w:rPr>
          <w:rFonts w:cs="Times New Roman"/>
          <w:sz w:val="20"/>
          <w:szCs w:val="20"/>
        </w:rPr>
        <w:t>‐</w:t>
      </w:r>
      <w:r w:rsidRPr="00AD1D8D">
        <w:rPr>
          <w:rFonts w:ascii="Times New Roman" w:hAnsi="Times New Roman" w:cs="Times New Roman"/>
          <w:sz w:val="20"/>
          <w:szCs w:val="20"/>
        </w:rPr>
        <w:t>active agents and detergents, hair tonics, cosmetics, etc</w:t>
      </w:r>
    </w:p>
    <w:p w:rsidR="001769A6" w:rsidRPr="00AD1D8D" w:rsidRDefault="00DD0B17" w:rsidP="00DD0B17">
      <w:pPr>
        <w:rPr>
          <w:rFonts w:ascii="Times New Roman" w:hAnsi="Times New Roman" w:cs="Times New Roman"/>
          <w:sz w:val="20"/>
          <w:szCs w:val="20"/>
        </w:rPr>
      </w:pPr>
      <w:r w:rsidRPr="00AD1D8D">
        <w:rPr>
          <w:rFonts w:ascii="Times New Roman" w:hAnsi="Times New Roman" w:cs="Times New Roman"/>
          <w:sz w:val="20"/>
          <w:szCs w:val="20"/>
        </w:rPr>
        <w:t xml:space="preserve">          .    Here we are extracting Activated Carbon and bio oil using coconut shell. And also then establish a manufacturing industry in Vidarbha region. So we must take </w:t>
      </w:r>
      <w:r w:rsidR="001769A6" w:rsidRPr="00AD1D8D">
        <w:rPr>
          <w:rFonts w:ascii="Times New Roman" w:hAnsi="Times New Roman" w:cs="Times New Roman"/>
          <w:sz w:val="20"/>
          <w:szCs w:val="20"/>
        </w:rPr>
        <w:t>into consideration that</w:t>
      </w:r>
    </w:p>
    <w:p w:rsidR="001769A6" w:rsidRPr="00AD1D8D" w:rsidRDefault="001769A6"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How many Industries are currently working on that topic in Vidarbha region?</w:t>
      </w:r>
    </w:p>
    <w:p w:rsidR="001769A6" w:rsidRPr="00AD1D8D" w:rsidRDefault="001769A6"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What is the minimum amount of Activated carbon and bio oil should be manufactured so that industry will be in profit?</w:t>
      </w:r>
    </w:p>
    <w:p w:rsidR="001769A6" w:rsidRPr="00AD1D8D" w:rsidRDefault="001769A6"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In how much quantity raw material will be required?</w:t>
      </w:r>
    </w:p>
    <w:p w:rsidR="009B29A7" w:rsidRPr="00AD1D8D" w:rsidRDefault="00603A26"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Which steps to be followed for production of Activated Carbon and Bio oil?</w:t>
      </w:r>
    </w:p>
    <w:p w:rsidR="009B29A7" w:rsidRPr="00AD1D8D" w:rsidRDefault="009B29A7"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How much quantity of land, man, machine will be require</w:t>
      </w:r>
      <w:r w:rsidR="00831877" w:rsidRPr="00AD1D8D">
        <w:rPr>
          <w:rFonts w:ascii="Times New Roman" w:hAnsi="Times New Roman" w:cs="Times New Roman"/>
          <w:sz w:val="20"/>
          <w:szCs w:val="20"/>
        </w:rPr>
        <w:t>d</w:t>
      </w:r>
      <w:r w:rsidRPr="00AD1D8D">
        <w:rPr>
          <w:rFonts w:ascii="Times New Roman" w:hAnsi="Times New Roman" w:cs="Times New Roman"/>
          <w:sz w:val="20"/>
          <w:szCs w:val="20"/>
        </w:rPr>
        <w:t>?</w:t>
      </w:r>
    </w:p>
    <w:p w:rsidR="00603A26" w:rsidRPr="00AD1D8D" w:rsidRDefault="00603A26"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How it should be sold and how the price should be calculate</w:t>
      </w:r>
      <w:r w:rsidR="00831877" w:rsidRPr="00AD1D8D">
        <w:rPr>
          <w:rFonts w:ascii="Times New Roman" w:hAnsi="Times New Roman" w:cs="Times New Roman"/>
          <w:sz w:val="20"/>
          <w:szCs w:val="20"/>
        </w:rPr>
        <w:t>d</w:t>
      </w:r>
      <w:r w:rsidRPr="00AD1D8D">
        <w:rPr>
          <w:rFonts w:ascii="Times New Roman" w:hAnsi="Times New Roman" w:cs="Times New Roman"/>
          <w:sz w:val="20"/>
          <w:szCs w:val="20"/>
        </w:rPr>
        <w:t>?</w:t>
      </w:r>
    </w:p>
    <w:p w:rsidR="00DC11B1" w:rsidRPr="00AD1D8D" w:rsidRDefault="00DC11B1"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How advertisement of product should be done? So that more and more people will be aware about it.</w:t>
      </w:r>
    </w:p>
    <w:p w:rsidR="00603A26" w:rsidRPr="00AD1D8D" w:rsidRDefault="00DC11B1" w:rsidP="00911850">
      <w:pPr>
        <w:pStyle w:val="ListParagraph"/>
        <w:numPr>
          <w:ilvl w:val="0"/>
          <w:numId w:val="13"/>
        </w:numPr>
        <w:rPr>
          <w:rFonts w:ascii="Times New Roman" w:hAnsi="Times New Roman" w:cs="Times New Roman"/>
          <w:sz w:val="20"/>
          <w:szCs w:val="20"/>
        </w:rPr>
      </w:pPr>
      <w:r w:rsidRPr="00AD1D8D">
        <w:rPr>
          <w:rFonts w:ascii="Times New Roman" w:hAnsi="Times New Roman" w:cs="Times New Roman"/>
          <w:sz w:val="20"/>
          <w:szCs w:val="20"/>
        </w:rPr>
        <w:t>What are the specifications of the Activated carbon and Bio oil should be?</w:t>
      </w:r>
    </w:p>
    <w:p w:rsidR="00451554" w:rsidRPr="00F1751B" w:rsidRDefault="006956E4" w:rsidP="00DD0B17">
      <w:pPr>
        <w:rPr>
          <w:rFonts w:ascii="Times New Roman" w:hAnsi="Times New Roman" w:cs="Times New Roman"/>
          <w:noProof/>
        </w:rPr>
      </w:pPr>
      <w:r w:rsidRPr="00AD1D8D">
        <w:rPr>
          <w:rFonts w:ascii="Times New Roman" w:hAnsi="Times New Roman" w:cs="Times New Roman"/>
          <w:sz w:val="20"/>
          <w:szCs w:val="20"/>
        </w:rPr>
        <w:t>These are the important points which are to be taken into consideration before establishing an industry.</w:t>
      </w:r>
      <w:r w:rsidR="000B7E32" w:rsidRPr="00AD1D8D">
        <w:rPr>
          <w:rFonts w:ascii="Times New Roman" w:hAnsi="Times New Roman" w:cs="Times New Roman"/>
          <w:sz w:val="20"/>
          <w:szCs w:val="20"/>
        </w:rPr>
        <w:t xml:space="preserve"> Also as we are establishing an industry so the main objective of it should be </w:t>
      </w:r>
      <w:r w:rsidR="000B7E32" w:rsidRPr="00AD1D8D">
        <w:rPr>
          <w:rFonts w:ascii="Times New Roman" w:hAnsi="Times New Roman" w:cs="Times New Roman"/>
          <w:b/>
          <w:sz w:val="20"/>
          <w:szCs w:val="20"/>
        </w:rPr>
        <w:t>customer satisfaction and profit to be earn.</w:t>
      </w:r>
      <w:r w:rsidR="00451554" w:rsidRPr="00AD1D8D">
        <w:rPr>
          <w:rFonts w:ascii="Times New Roman" w:hAnsi="Times New Roman" w:cs="Times New Roman"/>
          <w:noProof/>
          <w:sz w:val="20"/>
          <w:szCs w:val="20"/>
        </w:rPr>
        <w:t xml:space="preserve"> </w:t>
      </w:r>
    </w:p>
    <w:p w:rsidR="00451554" w:rsidRPr="00F1751B" w:rsidRDefault="00747F9E" w:rsidP="00DD0B17">
      <w:pPr>
        <w:rPr>
          <w:rFonts w:ascii="Times New Roman" w:hAnsi="Times New Roman" w:cs="Times New Roman"/>
          <w:noProof/>
        </w:rPr>
      </w:pPr>
      <w:r w:rsidRPr="00F1751B">
        <w:rPr>
          <w:rFonts w:ascii="Times New Roman" w:hAnsi="Times New Roman" w:cs="Times New Roman"/>
          <w:noProof/>
        </w:rPr>
        <w:drawing>
          <wp:inline distT="0" distB="0" distL="0" distR="0">
            <wp:extent cx="1967023" cy="1531088"/>
            <wp:effectExtent l="19050" t="0" r="0" b="0"/>
            <wp:docPr id="1"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5" cstate="print"/>
                    <a:srcRect/>
                    <a:stretch>
                      <a:fillRect/>
                    </a:stretch>
                  </pic:blipFill>
                  <pic:spPr bwMode="auto">
                    <a:xfrm>
                      <a:off x="0" y="0"/>
                      <a:ext cx="1984456" cy="1544657"/>
                    </a:xfrm>
                    <a:prstGeom prst="rect">
                      <a:avLst/>
                    </a:prstGeom>
                    <a:noFill/>
                    <a:ln w="9525">
                      <a:noFill/>
                      <a:miter lim="800000"/>
                      <a:headEnd/>
                      <a:tailEnd/>
                    </a:ln>
                  </pic:spPr>
                </pic:pic>
              </a:graphicData>
            </a:graphic>
          </wp:inline>
        </w:drawing>
      </w:r>
    </w:p>
    <w:p w:rsidR="00451554" w:rsidRPr="00F1751B" w:rsidRDefault="00451554" w:rsidP="00DD0B17">
      <w:pPr>
        <w:rPr>
          <w:rFonts w:ascii="Times New Roman" w:hAnsi="Times New Roman" w:cs="Times New Roman"/>
          <w:noProof/>
        </w:rPr>
      </w:pPr>
    </w:p>
    <w:p w:rsidR="00831877" w:rsidRPr="00F1751B" w:rsidRDefault="00451554" w:rsidP="00DD0B17">
      <w:pPr>
        <w:rPr>
          <w:rFonts w:ascii="Times New Roman" w:hAnsi="Times New Roman" w:cs="Times New Roman"/>
          <w:b/>
        </w:rPr>
      </w:pPr>
      <w:r w:rsidRPr="00F1751B">
        <w:rPr>
          <w:rFonts w:ascii="Times New Roman" w:hAnsi="Times New Roman" w:cs="Times New Roman"/>
          <w:noProof/>
        </w:rPr>
        <w:lastRenderedPageBreak/>
        <w:drawing>
          <wp:inline distT="0" distB="0" distL="0" distR="0">
            <wp:extent cx="1947973" cy="1472746"/>
            <wp:effectExtent l="19050" t="0" r="0" b="0"/>
            <wp:docPr id="8" name="Picture 4" descr="https://upload.wikimedia.org/wikipedia/commons/thumb/2/2d/Activated_Carbon.jpg/250px-Activated_Carbon.jpg"/>
            <wp:cNvGraphicFramePr/>
            <a:graphic xmlns:a="http://schemas.openxmlformats.org/drawingml/2006/main">
              <a:graphicData uri="http://schemas.openxmlformats.org/drawingml/2006/picture">
                <pic:pic xmlns:pic="http://schemas.openxmlformats.org/drawingml/2006/picture">
                  <pic:nvPicPr>
                    <pic:cNvPr id="1029" name="Picture 5" descr="https://upload.wikimedia.org/wikipedia/commons/thumb/2/2d/Activated_Carbon.jpg/250px-Activated_Carbon.jpg"/>
                    <pic:cNvPicPr>
                      <a:picLocks noChangeAspect="1" noChangeArrowheads="1"/>
                    </pic:cNvPicPr>
                  </pic:nvPicPr>
                  <pic:blipFill>
                    <a:blip r:embed="rId6" cstate="print"/>
                    <a:srcRect/>
                    <a:stretch>
                      <a:fillRect/>
                    </a:stretch>
                  </pic:blipFill>
                  <pic:spPr bwMode="auto">
                    <a:xfrm>
                      <a:off x="0" y="0"/>
                      <a:ext cx="1961028" cy="1482616"/>
                    </a:xfrm>
                    <a:prstGeom prst="rect">
                      <a:avLst/>
                    </a:prstGeom>
                    <a:noFill/>
                  </pic:spPr>
                </pic:pic>
              </a:graphicData>
            </a:graphic>
          </wp:inline>
        </w:drawing>
      </w:r>
    </w:p>
    <w:p w:rsidR="000B7E32" w:rsidRPr="00F1751B" w:rsidRDefault="000B7E32" w:rsidP="00DD0B17">
      <w:pPr>
        <w:rPr>
          <w:rFonts w:ascii="Times New Roman" w:hAnsi="Times New Roman" w:cs="Times New Roman"/>
        </w:rPr>
      </w:pPr>
      <w:r w:rsidRPr="00F1751B">
        <w:rPr>
          <w:rFonts w:ascii="Times New Roman" w:hAnsi="Times New Roman" w:cs="Times New Roman"/>
          <w:noProof/>
        </w:rPr>
        <w:t xml:space="preserve"> </w:t>
      </w:r>
    </w:p>
    <w:p w:rsidR="00196EDA" w:rsidRPr="00F1751B" w:rsidRDefault="00196EDA" w:rsidP="00196EDA">
      <w:pPr>
        <w:jc w:val="center"/>
        <w:rPr>
          <w:rFonts w:ascii="Times New Roman" w:hAnsi="Times New Roman" w:cs="Times New Roman"/>
          <w:b/>
          <w:bCs/>
        </w:rPr>
      </w:pPr>
    </w:p>
    <w:p w:rsidR="006956E4" w:rsidRPr="00F1751B" w:rsidRDefault="00196EDA" w:rsidP="00434633">
      <w:pPr>
        <w:jc w:val="center"/>
        <w:rPr>
          <w:rFonts w:ascii="Times New Roman" w:hAnsi="Times New Roman" w:cs="Times New Roman"/>
          <w:b/>
          <w:bCs/>
        </w:rPr>
      </w:pPr>
      <w:r w:rsidRPr="00F1751B">
        <w:rPr>
          <w:rFonts w:ascii="Times New Roman" w:hAnsi="Times New Roman" w:cs="Times New Roman"/>
          <w:b/>
          <w:bCs/>
        </w:rPr>
        <w:t>Literature Review</w:t>
      </w:r>
    </w:p>
    <w:p w:rsidR="00196EDA" w:rsidRPr="00AD1D8D" w:rsidRDefault="00196EDA" w:rsidP="00196EDA">
      <w:pPr>
        <w:rPr>
          <w:rFonts w:ascii="Times New Roman" w:hAnsi="Times New Roman" w:cs="Times New Roman"/>
          <w:sz w:val="20"/>
          <w:szCs w:val="20"/>
        </w:rPr>
      </w:pPr>
      <w:r w:rsidRPr="00AD1D8D">
        <w:rPr>
          <w:rFonts w:ascii="Times New Roman" w:hAnsi="Times New Roman" w:cs="Times New Roman"/>
          <w:sz w:val="20"/>
          <w:szCs w:val="20"/>
        </w:rPr>
        <w:t xml:space="preserve">           The main purpose of this literature review is to know about the project from reference books, journals, technical papers and web sites.</w:t>
      </w:r>
    </w:p>
    <w:p w:rsidR="00196EDA" w:rsidRPr="00AD1D8D" w:rsidRDefault="00196EDA" w:rsidP="00196EDA">
      <w:pPr>
        <w:rPr>
          <w:rFonts w:ascii="Times New Roman" w:hAnsi="Times New Roman" w:cs="Times New Roman"/>
          <w:sz w:val="20"/>
          <w:szCs w:val="20"/>
        </w:rPr>
      </w:pPr>
    </w:p>
    <w:p w:rsidR="00187AE4" w:rsidRDefault="00626FA7" w:rsidP="00911850">
      <w:pPr>
        <w:pStyle w:val="ListParagraph"/>
        <w:numPr>
          <w:ilvl w:val="0"/>
          <w:numId w:val="16"/>
        </w:numPr>
        <w:rPr>
          <w:rFonts w:ascii="Times New Roman" w:hAnsi="Times New Roman" w:cs="Times New Roman"/>
          <w:sz w:val="20"/>
          <w:szCs w:val="20"/>
        </w:rPr>
      </w:pPr>
      <w:r>
        <w:rPr>
          <w:rFonts w:ascii="Times New Roman" w:hAnsi="Times New Roman" w:cs="Times New Roman"/>
          <w:b/>
          <w:sz w:val="20"/>
          <w:szCs w:val="20"/>
        </w:rPr>
        <w:t>(</w:t>
      </w:r>
      <w:r w:rsidR="00941C68" w:rsidRPr="00626FA7">
        <w:rPr>
          <w:rFonts w:ascii="Times New Roman" w:hAnsi="Times New Roman" w:cs="Times New Roman"/>
          <w:b/>
          <w:sz w:val="20"/>
          <w:szCs w:val="20"/>
        </w:rPr>
        <w:t>S</w:t>
      </w:r>
      <w:r>
        <w:rPr>
          <w:rFonts w:ascii="Times New Roman" w:hAnsi="Times New Roman" w:cs="Times New Roman"/>
          <w:b/>
          <w:sz w:val="20"/>
          <w:szCs w:val="20"/>
        </w:rPr>
        <w:t xml:space="preserve">usheela.P  </w:t>
      </w:r>
      <w:r w:rsidR="00941C68" w:rsidRPr="00626FA7">
        <w:rPr>
          <w:rFonts w:ascii="Times New Roman" w:hAnsi="Times New Roman" w:cs="Times New Roman"/>
          <w:b/>
          <w:sz w:val="20"/>
          <w:szCs w:val="20"/>
        </w:rPr>
        <w:t xml:space="preserve">Radha.R </w:t>
      </w:r>
      <w:r>
        <w:rPr>
          <w:rFonts w:ascii="Times New Roman" w:hAnsi="Times New Roman" w:cs="Times New Roman"/>
          <w:b/>
          <w:sz w:val="20"/>
          <w:szCs w:val="20"/>
        </w:rPr>
        <w:t>)</w:t>
      </w:r>
      <w:r w:rsidR="00187AE4" w:rsidRPr="00626FA7">
        <w:rPr>
          <w:rFonts w:ascii="Times New Roman" w:hAnsi="Times New Roman" w:cs="Times New Roman"/>
          <w:b/>
          <w:sz w:val="20"/>
          <w:szCs w:val="20"/>
        </w:rPr>
        <w:t xml:space="preserve"> (</w:t>
      </w:r>
      <w:r w:rsidR="00187AE4" w:rsidRPr="00626FA7">
        <w:rPr>
          <w:rFonts w:ascii="Times New Roman" w:hAnsi="Times New Roman" w:cs="Times New Roman"/>
          <w:b/>
          <w:bCs/>
          <w:sz w:val="20"/>
          <w:szCs w:val="20"/>
        </w:rPr>
        <w:t>IJCBS RESEARCH PAPER VOL. 1 [ISSUE 10] JANUARY, 2015)</w:t>
      </w:r>
      <w:r w:rsidR="003C4639" w:rsidRPr="00626FA7">
        <w:rPr>
          <w:rFonts w:ascii="Times New Roman" w:hAnsi="Times New Roman" w:cs="Times New Roman"/>
          <w:b/>
          <w:bCs/>
          <w:sz w:val="20"/>
          <w:szCs w:val="20"/>
        </w:rPr>
        <w:t>:</w:t>
      </w:r>
      <w:r w:rsidR="003C4639" w:rsidRPr="00AD1D8D">
        <w:rPr>
          <w:rFonts w:ascii="Times New Roman" w:hAnsi="Times New Roman" w:cs="Times New Roman"/>
          <w:b/>
          <w:bCs/>
          <w:sz w:val="20"/>
          <w:szCs w:val="20"/>
        </w:rPr>
        <w:t xml:space="preserve"> </w:t>
      </w:r>
      <w:r w:rsidR="003C4639" w:rsidRPr="00AD1D8D">
        <w:rPr>
          <w:rFonts w:ascii="Times New Roman" w:hAnsi="Times New Roman" w:cs="Times New Roman"/>
          <w:bCs/>
          <w:sz w:val="20"/>
          <w:szCs w:val="20"/>
        </w:rPr>
        <w:t>This paper shows that</w:t>
      </w:r>
      <w:r w:rsidR="00187AE4" w:rsidRPr="00AD1D8D">
        <w:rPr>
          <w:rFonts w:ascii="Times New Roman" w:hAnsi="Times New Roman" w:cs="Times New Roman"/>
          <w:sz w:val="20"/>
          <w:szCs w:val="20"/>
        </w:rPr>
        <w:t xml:space="preserve"> </w:t>
      </w:r>
      <w:r w:rsidR="003C4639" w:rsidRPr="00AD1D8D">
        <w:rPr>
          <w:rFonts w:ascii="Times New Roman" w:hAnsi="Times New Roman" w:cs="Times New Roman"/>
          <w:sz w:val="20"/>
          <w:szCs w:val="20"/>
        </w:rPr>
        <w:t>Activated carbon is a non-graphite form of carbon which could be produced from any carbonaceous material.</w:t>
      </w:r>
      <w:r w:rsidR="00B955C7">
        <w:rPr>
          <w:rFonts w:ascii="Times New Roman" w:hAnsi="Times New Roman" w:cs="Times New Roman"/>
          <w:sz w:val="20"/>
          <w:szCs w:val="20"/>
        </w:rPr>
        <w:t xml:space="preserve"> </w:t>
      </w:r>
      <w:r w:rsidR="003C4639" w:rsidRPr="00AD1D8D">
        <w:rPr>
          <w:rFonts w:ascii="Times New Roman" w:hAnsi="Times New Roman" w:cs="Times New Roman"/>
          <w:sz w:val="20"/>
          <w:szCs w:val="20"/>
        </w:rPr>
        <w:t xml:space="preserve">Activated carbons are increasingly used as the economic and stable mass separation agent for the removal of surfactants to raise the final product quality many industrial processes. Activated carbons also play an important role in many areas of modern science and technology such as purification of liquids and gases, separation of mixtures and catalysis. The main objective of the study is to produce activated carbon from dry coconut shell and to treat the domestic waste water and to recycle the treated water for home gardens. The higher purity, negative cost, high rate of production and strong carbonaceous structure of coconut shell proves to be a precursor for carbon production. This research will pave way for the recycle and reuse of waste water that could </w:t>
      </w:r>
      <w:r w:rsidR="003C4639" w:rsidRPr="00AD1D8D">
        <w:rPr>
          <w:rFonts w:ascii="Times New Roman" w:hAnsi="Times New Roman" w:cs="Times New Roman"/>
          <w:sz w:val="20"/>
          <w:szCs w:val="20"/>
        </w:rPr>
        <w:lastRenderedPageBreak/>
        <w:t>further reduce the level of water pollution.</w:t>
      </w:r>
    </w:p>
    <w:p w:rsidR="00E629A0" w:rsidRPr="00AD1D8D" w:rsidRDefault="00E629A0" w:rsidP="00E629A0">
      <w:pPr>
        <w:pStyle w:val="ListParagraph"/>
        <w:ind w:left="1080"/>
        <w:rPr>
          <w:rFonts w:ascii="Times New Roman" w:hAnsi="Times New Roman" w:cs="Times New Roman"/>
          <w:sz w:val="20"/>
          <w:szCs w:val="20"/>
        </w:rPr>
      </w:pPr>
    </w:p>
    <w:p w:rsidR="00187AE4" w:rsidRPr="00E629A0" w:rsidRDefault="00626FA7" w:rsidP="00911850">
      <w:pPr>
        <w:pStyle w:val="ListParagraph"/>
        <w:numPr>
          <w:ilvl w:val="0"/>
          <w:numId w:val="15"/>
        </w:numPr>
        <w:rPr>
          <w:rFonts w:ascii="Times New Roman" w:hAnsi="Times New Roman" w:cs="Times New Roman"/>
          <w:sz w:val="20"/>
          <w:szCs w:val="20"/>
        </w:rPr>
      </w:pPr>
      <w:r>
        <w:rPr>
          <w:rFonts w:ascii="Times New Roman" w:hAnsi="Times New Roman" w:cs="Times New Roman"/>
          <w:b/>
          <w:sz w:val="20"/>
          <w:szCs w:val="20"/>
        </w:rPr>
        <w:t>(</w:t>
      </w:r>
      <w:r w:rsidR="00187AE4" w:rsidRPr="00626FA7">
        <w:rPr>
          <w:rFonts w:ascii="Times New Roman" w:hAnsi="Times New Roman" w:cs="Times New Roman"/>
          <w:b/>
          <w:sz w:val="20"/>
          <w:szCs w:val="20"/>
        </w:rPr>
        <w:t>Rahul G Karmankar</w:t>
      </w:r>
      <w:r>
        <w:rPr>
          <w:rFonts w:ascii="Times New Roman" w:hAnsi="Times New Roman" w:cs="Times New Roman"/>
          <w:sz w:val="20"/>
          <w:szCs w:val="20"/>
        </w:rPr>
        <w:t>)</w:t>
      </w:r>
      <w:r w:rsidRPr="00AD1D8D">
        <w:rPr>
          <w:rFonts w:ascii="Times New Roman" w:hAnsi="Times New Roman" w:cs="Times New Roman"/>
          <w:sz w:val="20"/>
          <w:szCs w:val="20"/>
        </w:rPr>
        <w:t xml:space="preserve"> </w:t>
      </w:r>
      <w:r w:rsidR="00187AE4" w:rsidRPr="00AD1D8D">
        <w:rPr>
          <w:rFonts w:ascii="Times New Roman" w:hAnsi="Times New Roman" w:cs="Times New Roman"/>
          <w:sz w:val="20"/>
          <w:szCs w:val="20"/>
        </w:rPr>
        <w:t>(</w:t>
      </w:r>
      <w:r w:rsidR="00187AE4" w:rsidRPr="00AD1D8D">
        <w:rPr>
          <w:rFonts w:ascii="Times New Roman" w:hAnsi="Times New Roman" w:cs="Times New Roman"/>
          <w:b/>
          <w:bCs/>
          <w:sz w:val="20"/>
          <w:szCs w:val="20"/>
        </w:rPr>
        <w:t>IRJET VOL. 3 Issue 01-Jan-</w:t>
      </w:r>
      <w:r w:rsidR="00B955C7" w:rsidRPr="00AD1D8D">
        <w:rPr>
          <w:rFonts w:ascii="Times New Roman" w:hAnsi="Times New Roman" w:cs="Times New Roman"/>
          <w:b/>
          <w:bCs/>
          <w:sz w:val="20"/>
          <w:szCs w:val="20"/>
        </w:rPr>
        <w:t>2016)</w:t>
      </w:r>
      <w:r w:rsidR="00DA429F" w:rsidRPr="00AD1D8D">
        <w:rPr>
          <w:rFonts w:ascii="Times New Roman" w:hAnsi="Times New Roman" w:cs="Times New Roman"/>
          <w:b/>
          <w:bCs/>
          <w:sz w:val="20"/>
          <w:szCs w:val="20"/>
        </w:rPr>
        <w:t>:</w:t>
      </w:r>
      <w:r w:rsidR="00DA429F" w:rsidRPr="00AD1D8D">
        <w:rPr>
          <w:rFonts w:ascii="Times New Roman" w:hAnsi="Times New Roman" w:cs="Times New Roman"/>
          <w:sz w:val="20"/>
          <w:szCs w:val="20"/>
        </w:rPr>
        <w:t xml:space="preserve"> </w:t>
      </w:r>
      <w:r w:rsidR="00DA429F" w:rsidRPr="00AD1D8D">
        <w:rPr>
          <w:rFonts w:ascii="Times New Roman" w:hAnsi="Times New Roman" w:cs="Times New Roman"/>
          <w:bCs/>
          <w:sz w:val="20"/>
          <w:szCs w:val="20"/>
        </w:rPr>
        <w:t>This papers show the carbon black and its manufacturing process. Carbon black is produced by the incomplete combustion of hydrocarbon</w:t>
      </w:r>
      <w:r w:rsidR="00B955C7">
        <w:rPr>
          <w:rFonts w:ascii="Times New Roman" w:hAnsi="Times New Roman" w:cs="Times New Roman"/>
          <w:bCs/>
          <w:sz w:val="20"/>
          <w:szCs w:val="20"/>
        </w:rPr>
        <w:t xml:space="preserve"> or thermal cracking. The black</w:t>
      </w:r>
      <w:r w:rsidR="00DA429F" w:rsidRPr="00AD1D8D">
        <w:rPr>
          <w:rFonts w:ascii="Times New Roman" w:hAnsi="Times New Roman" w:cs="Times New Roman"/>
          <w:bCs/>
          <w:sz w:val="20"/>
          <w:szCs w:val="20"/>
        </w:rPr>
        <w:t xml:space="preserve"> falls into three groups by method of manufacture: (1) channel (2) furnace, and (3) thermal. The average particle size of black ranges from about 15 - 275 m</w:t>
      </w:r>
      <w:r w:rsidR="00B955C7">
        <w:rPr>
          <w:rFonts w:ascii="Times New Roman" w:hAnsi="Times New Roman" w:cs="Times New Roman"/>
          <w:bCs/>
          <w:sz w:val="20"/>
          <w:szCs w:val="20"/>
        </w:rPr>
        <w:t>illimicron. The finest black is channel black and coarsest is</w:t>
      </w:r>
      <w:r w:rsidR="00DA429F" w:rsidRPr="00AD1D8D">
        <w:rPr>
          <w:rFonts w:ascii="Times New Roman" w:hAnsi="Times New Roman" w:cs="Times New Roman"/>
          <w:bCs/>
          <w:sz w:val="20"/>
          <w:szCs w:val="20"/>
        </w:rPr>
        <w:t xml:space="preserve"> the thermal blacks, but there is some overlapping of the furnace blacks at both ends. Carbon blacks are not pure carbon but contain varying amounts of hydrogen and oxygen. The principal effect of this non-carbon material seems to be on the surface characteristics, specially the pH. The channel blacks are acid, while furnace blacks and thermal blacks are neutral or alkaline. The acid blacks are slower curing and generally require more </w:t>
      </w:r>
      <w:r w:rsidR="00566A14" w:rsidRPr="00AD1D8D">
        <w:rPr>
          <w:rFonts w:ascii="Times New Roman" w:hAnsi="Times New Roman" w:cs="Times New Roman"/>
          <w:bCs/>
          <w:sz w:val="20"/>
          <w:szCs w:val="20"/>
        </w:rPr>
        <w:t>accelerators</w:t>
      </w:r>
      <w:r w:rsidR="00DA429F" w:rsidRPr="00AD1D8D">
        <w:rPr>
          <w:rFonts w:ascii="Times New Roman" w:hAnsi="Times New Roman" w:cs="Times New Roman"/>
          <w:bCs/>
          <w:sz w:val="20"/>
          <w:szCs w:val="20"/>
        </w:rPr>
        <w:t xml:space="preserve"> for good cure. As a group, the carbon blacks have probably received the greatest amount of study both as to method of manufacture Carbonization (or carbonization) is the term for the conversion of an organic substance into carbon or a carbon-containing residue through pyrolysis or destructive distillation. The soot of a natural gas flame, used in paints; is fine carbon. Also called channel black.</w:t>
      </w:r>
    </w:p>
    <w:p w:rsidR="00E629A0" w:rsidRPr="00AD1D8D" w:rsidRDefault="00E629A0" w:rsidP="00E629A0">
      <w:pPr>
        <w:pStyle w:val="ListParagraph"/>
        <w:ind w:left="1080"/>
        <w:rPr>
          <w:rFonts w:ascii="Times New Roman" w:hAnsi="Times New Roman" w:cs="Times New Roman"/>
          <w:sz w:val="20"/>
          <w:szCs w:val="20"/>
        </w:rPr>
      </w:pPr>
    </w:p>
    <w:p w:rsidR="00187AE4" w:rsidRPr="00AD1D8D" w:rsidRDefault="00626FA7" w:rsidP="00911850">
      <w:pPr>
        <w:pStyle w:val="ListParagraph"/>
        <w:numPr>
          <w:ilvl w:val="0"/>
          <w:numId w:val="17"/>
        </w:numPr>
        <w:rPr>
          <w:rFonts w:ascii="Times New Roman" w:hAnsi="Times New Roman" w:cs="Times New Roman"/>
          <w:sz w:val="20"/>
          <w:szCs w:val="20"/>
        </w:rPr>
      </w:pPr>
      <w:r>
        <w:rPr>
          <w:rFonts w:ascii="Times New Roman" w:hAnsi="Times New Roman" w:cs="Times New Roman"/>
          <w:b/>
          <w:sz w:val="20"/>
          <w:szCs w:val="20"/>
        </w:rPr>
        <w:t>(</w:t>
      </w:r>
      <w:r w:rsidR="00566A14">
        <w:rPr>
          <w:rFonts w:ascii="Times New Roman" w:hAnsi="Times New Roman" w:cs="Times New Roman"/>
          <w:b/>
          <w:sz w:val="20"/>
          <w:szCs w:val="20"/>
        </w:rPr>
        <w:t>Dipa Das</w:t>
      </w:r>
      <w:r w:rsidR="00187AE4" w:rsidRPr="00626FA7">
        <w:rPr>
          <w:rFonts w:ascii="Times New Roman" w:hAnsi="Times New Roman" w:cs="Times New Roman"/>
          <w:b/>
          <w:sz w:val="20"/>
          <w:szCs w:val="20"/>
        </w:rPr>
        <w:t>, Debi Prasad Samal</w:t>
      </w:r>
      <w:r>
        <w:rPr>
          <w:rFonts w:ascii="Times New Roman" w:hAnsi="Times New Roman" w:cs="Times New Roman"/>
          <w:b/>
          <w:sz w:val="20"/>
          <w:szCs w:val="20"/>
        </w:rPr>
        <w:t>):</w:t>
      </w:r>
      <w:r w:rsidR="00187AE4" w:rsidRPr="00AD1D8D">
        <w:rPr>
          <w:rFonts w:ascii="Times New Roman" w:hAnsi="Times New Roman" w:cs="Times New Roman"/>
          <w:sz w:val="20"/>
          <w:szCs w:val="20"/>
        </w:rPr>
        <w:t xml:space="preserve">  </w:t>
      </w:r>
      <w:r w:rsidR="00AD0EE1" w:rsidRPr="00AD1D8D">
        <w:rPr>
          <w:rFonts w:ascii="Times New Roman" w:hAnsi="Times New Roman" w:cs="Times New Roman"/>
          <w:sz w:val="20"/>
          <w:szCs w:val="20"/>
        </w:rPr>
        <w:t>Adsorption has appeared as one of the promising methods for CO2 capture and sequestration due to</w:t>
      </w:r>
      <w:r w:rsidR="00E629A0">
        <w:rPr>
          <w:rFonts w:ascii="Times New Roman" w:hAnsi="Times New Roman" w:cs="Times New Roman"/>
          <w:sz w:val="20"/>
          <w:szCs w:val="20"/>
        </w:rPr>
        <w:t xml:space="preserve"> its low energy consumption, cos</w:t>
      </w:r>
      <w:r w:rsidR="00AD0EE1" w:rsidRPr="00AD1D8D">
        <w:rPr>
          <w:rFonts w:ascii="Times New Roman" w:hAnsi="Times New Roman" w:cs="Times New Roman"/>
          <w:sz w:val="20"/>
          <w:szCs w:val="20"/>
        </w:rPr>
        <w:t>t</w:t>
      </w:r>
      <w:r w:rsidR="00E629A0">
        <w:rPr>
          <w:rFonts w:ascii="Times New Roman" w:hAnsi="Times New Roman" w:cs="Times New Roman"/>
          <w:sz w:val="20"/>
          <w:szCs w:val="20"/>
        </w:rPr>
        <w:t xml:space="preserve"> </w:t>
      </w:r>
      <w:r w:rsidR="00AD0EE1" w:rsidRPr="00AD1D8D">
        <w:rPr>
          <w:rFonts w:ascii="Times New Roman" w:hAnsi="Times New Roman" w:cs="Times New Roman"/>
          <w:sz w:val="20"/>
          <w:szCs w:val="20"/>
        </w:rPr>
        <w:t xml:space="preserve">effectiveness, relatively simple technological process, </w:t>
      </w:r>
      <w:proofErr w:type="gramStart"/>
      <w:r w:rsidR="00AD0EE1" w:rsidRPr="00AD1D8D">
        <w:rPr>
          <w:rFonts w:ascii="Times New Roman" w:hAnsi="Times New Roman" w:cs="Times New Roman"/>
          <w:sz w:val="20"/>
          <w:szCs w:val="20"/>
        </w:rPr>
        <w:t>non</w:t>
      </w:r>
      <w:proofErr w:type="gramEnd"/>
      <w:r w:rsidR="00AD0EE1" w:rsidRPr="00AD1D8D">
        <w:rPr>
          <w:rFonts w:ascii="Times New Roman" w:hAnsi="Times New Roman" w:cs="Times New Roman"/>
          <w:sz w:val="20"/>
          <w:szCs w:val="20"/>
        </w:rPr>
        <w:t xml:space="preserve">-corrosive to the equipments and it is applicable over a relatively wide range of </w:t>
      </w:r>
      <w:r w:rsidR="00E629A0">
        <w:rPr>
          <w:rFonts w:ascii="Times New Roman" w:hAnsi="Times New Roman" w:cs="Times New Roman"/>
          <w:sz w:val="20"/>
          <w:szCs w:val="20"/>
        </w:rPr>
        <w:t>temperatures and pressures</w:t>
      </w:r>
      <w:r w:rsidR="00AD0EE1" w:rsidRPr="00AD1D8D">
        <w:rPr>
          <w:rFonts w:ascii="Times New Roman" w:hAnsi="Times New Roman" w:cs="Times New Roman"/>
          <w:sz w:val="20"/>
          <w:szCs w:val="20"/>
        </w:rPr>
        <w:t>. Development of new and high</w:t>
      </w:r>
      <w:r w:rsidR="00E629A0">
        <w:rPr>
          <w:rFonts w:ascii="Times New Roman" w:hAnsi="Times New Roman" w:cs="Times New Roman"/>
          <w:sz w:val="20"/>
          <w:szCs w:val="20"/>
        </w:rPr>
        <w:t xml:space="preserve"> </w:t>
      </w:r>
      <w:r w:rsidR="00AD0EE1" w:rsidRPr="00AD1D8D">
        <w:rPr>
          <w:rFonts w:ascii="Times New Roman" w:hAnsi="Times New Roman" w:cs="Times New Roman"/>
          <w:sz w:val="20"/>
          <w:szCs w:val="20"/>
        </w:rPr>
        <w:t xml:space="preserve">efficient solid adsorbents is crucial to </w:t>
      </w:r>
      <w:r w:rsidR="00AD0EE1" w:rsidRPr="00AD1D8D">
        <w:rPr>
          <w:rFonts w:ascii="Times New Roman" w:hAnsi="Times New Roman" w:cs="Times New Roman"/>
          <w:sz w:val="20"/>
          <w:szCs w:val="20"/>
        </w:rPr>
        <w:lastRenderedPageBreak/>
        <w:t>enhance competitiveness of this process. Zeolites or activated carbons are good adsorbents that are used for capturing CO2 from flue gas thr</w:t>
      </w:r>
      <w:r w:rsidR="00E629A0">
        <w:rPr>
          <w:rFonts w:ascii="Times New Roman" w:hAnsi="Times New Roman" w:cs="Times New Roman"/>
          <w:sz w:val="20"/>
          <w:szCs w:val="20"/>
        </w:rPr>
        <w:t>ough physical adsorption</w:t>
      </w:r>
      <w:r w:rsidR="00AD0EE1" w:rsidRPr="00AD1D8D">
        <w:rPr>
          <w:rFonts w:ascii="Times New Roman" w:hAnsi="Times New Roman" w:cs="Times New Roman"/>
          <w:sz w:val="20"/>
          <w:szCs w:val="20"/>
        </w:rPr>
        <w:t>, due to its porous structure. The extensive use of activated carbon is used now days, due to its large micro porosity,</w:t>
      </w:r>
      <w:r w:rsidR="00E629A0">
        <w:rPr>
          <w:rFonts w:ascii="Times New Roman" w:hAnsi="Times New Roman" w:cs="Times New Roman"/>
          <w:sz w:val="20"/>
          <w:szCs w:val="20"/>
        </w:rPr>
        <w:t xml:space="preserve"> large specific surface area</w:t>
      </w:r>
      <w:r w:rsidR="00AD0EE1" w:rsidRPr="00AD1D8D">
        <w:rPr>
          <w:rFonts w:ascii="Times New Roman" w:hAnsi="Times New Roman" w:cs="Times New Roman"/>
          <w:sz w:val="20"/>
          <w:szCs w:val="20"/>
        </w:rPr>
        <w:t>. The activated carbon is seems to be black in color and have large micro porosity. Activated carbon adsorption also used for treating low concentrations of wastewater streams at extremely low cost. The removal efficiency of Activated carbon is very</w:t>
      </w:r>
      <w:r w:rsidR="00E629A0">
        <w:rPr>
          <w:rFonts w:ascii="Times New Roman" w:hAnsi="Times New Roman" w:cs="Times New Roman"/>
          <w:sz w:val="20"/>
          <w:szCs w:val="20"/>
        </w:rPr>
        <w:t xml:space="preserve"> high for harmful pollutants</w:t>
      </w:r>
      <w:r w:rsidR="00AD0EE1" w:rsidRPr="00AD1D8D">
        <w:rPr>
          <w:rFonts w:ascii="Times New Roman" w:hAnsi="Times New Roman" w:cs="Times New Roman"/>
          <w:sz w:val="20"/>
          <w:szCs w:val="20"/>
        </w:rPr>
        <w:t>. As environmental pollution is the major problem now a day’s so need of activated carbon is growing day by day. Its texture characteristics and surface properties depend on the raw material and on the met</w:t>
      </w:r>
      <w:r w:rsidR="00E629A0">
        <w:rPr>
          <w:rFonts w:ascii="Times New Roman" w:hAnsi="Times New Roman" w:cs="Times New Roman"/>
          <w:sz w:val="20"/>
          <w:szCs w:val="20"/>
        </w:rPr>
        <w:t>hod used for its preparation</w:t>
      </w:r>
      <w:r w:rsidR="00AD0EE1" w:rsidRPr="00AD1D8D">
        <w:rPr>
          <w:rFonts w:ascii="Times New Roman" w:hAnsi="Times New Roman" w:cs="Times New Roman"/>
          <w:sz w:val="20"/>
          <w:szCs w:val="20"/>
        </w:rPr>
        <w:t xml:space="preserve">. For AC, the removal of moisture is not required and it is easy for regeneration and has a high CO2 adsorption </w:t>
      </w:r>
      <w:r w:rsidR="00E629A0">
        <w:rPr>
          <w:rFonts w:ascii="Times New Roman" w:hAnsi="Times New Roman" w:cs="Times New Roman"/>
          <w:sz w:val="20"/>
          <w:szCs w:val="20"/>
        </w:rPr>
        <w:t>capacity at ambient pressure</w:t>
      </w:r>
      <w:r w:rsidR="00AD0EE1" w:rsidRPr="00AD1D8D">
        <w:rPr>
          <w:rFonts w:ascii="Times New Roman" w:hAnsi="Times New Roman" w:cs="Times New Roman"/>
          <w:sz w:val="20"/>
          <w:szCs w:val="20"/>
        </w:rPr>
        <w:t xml:space="preserve"> and also its good adsorption properties. Activated carbons can be prepared by either a physic</w:t>
      </w:r>
      <w:r w:rsidR="00E629A0">
        <w:rPr>
          <w:rFonts w:ascii="Times New Roman" w:hAnsi="Times New Roman" w:cs="Times New Roman"/>
          <w:sz w:val="20"/>
          <w:szCs w:val="20"/>
        </w:rPr>
        <w:t>al method or chemical method</w:t>
      </w:r>
      <w:r w:rsidR="00AD0EE1" w:rsidRPr="00AD1D8D">
        <w:rPr>
          <w:rFonts w:ascii="Times New Roman" w:hAnsi="Times New Roman" w:cs="Times New Roman"/>
          <w:sz w:val="20"/>
          <w:szCs w:val="20"/>
        </w:rPr>
        <w:t>. It is produced from a large number of carbonaceous raw materials like coal, lignite, wood and some agricultur</w:t>
      </w:r>
      <w:r w:rsidR="00E629A0">
        <w:rPr>
          <w:rFonts w:ascii="Times New Roman" w:hAnsi="Times New Roman" w:cs="Times New Roman"/>
          <w:sz w:val="20"/>
          <w:szCs w:val="20"/>
        </w:rPr>
        <w:t>al product like rice husk, nut shell</w:t>
      </w:r>
      <w:r w:rsidR="00AD0EE1" w:rsidRPr="00AD1D8D">
        <w:rPr>
          <w:rFonts w:ascii="Times New Roman" w:hAnsi="Times New Roman" w:cs="Times New Roman"/>
          <w:sz w:val="20"/>
          <w:szCs w:val="20"/>
        </w:rPr>
        <w:t>, coconu</w:t>
      </w:r>
      <w:r w:rsidR="00E629A0">
        <w:rPr>
          <w:rFonts w:ascii="Times New Roman" w:hAnsi="Times New Roman" w:cs="Times New Roman"/>
          <w:sz w:val="20"/>
          <w:szCs w:val="20"/>
        </w:rPr>
        <w:t xml:space="preserve">t shell, pea nut, sugarcane </w:t>
      </w:r>
      <w:r w:rsidR="00566A14">
        <w:rPr>
          <w:rFonts w:ascii="Times New Roman" w:hAnsi="Times New Roman" w:cs="Times New Roman"/>
          <w:sz w:val="20"/>
          <w:szCs w:val="20"/>
        </w:rPr>
        <w:t>bagassage,</w:t>
      </w:r>
      <w:r w:rsidR="00E629A0">
        <w:rPr>
          <w:rFonts w:ascii="Times New Roman" w:hAnsi="Times New Roman" w:cs="Times New Roman"/>
          <w:sz w:val="20"/>
          <w:szCs w:val="20"/>
        </w:rPr>
        <w:t xml:space="preserve"> tamarind wood, saw dust </w:t>
      </w:r>
      <w:r w:rsidR="00AD0EE1" w:rsidRPr="00AD1D8D">
        <w:rPr>
          <w:rFonts w:ascii="Times New Roman" w:hAnsi="Times New Roman" w:cs="Times New Roman"/>
          <w:sz w:val="20"/>
          <w:szCs w:val="20"/>
        </w:rPr>
        <w:t>and industrial waste products. The cost of Agricultu</w:t>
      </w:r>
      <w:r w:rsidR="00E629A0">
        <w:rPr>
          <w:rFonts w:ascii="Times New Roman" w:hAnsi="Times New Roman" w:cs="Times New Roman"/>
          <w:sz w:val="20"/>
          <w:szCs w:val="20"/>
        </w:rPr>
        <w:t>ral wastes is</w:t>
      </w:r>
      <w:r w:rsidR="00AD0EE1" w:rsidRPr="00AD1D8D">
        <w:rPr>
          <w:rFonts w:ascii="Times New Roman" w:hAnsi="Times New Roman" w:cs="Times New Roman"/>
          <w:sz w:val="20"/>
          <w:szCs w:val="20"/>
        </w:rPr>
        <w:t xml:space="preserve"> very low so it is considered to be a very important feed</w:t>
      </w:r>
      <w:r w:rsidR="00E629A0">
        <w:rPr>
          <w:rFonts w:ascii="Times New Roman" w:hAnsi="Times New Roman" w:cs="Times New Roman"/>
          <w:sz w:val="20"/>
          <w:szCs w:val="20"/>
        </w:rPr>
        <w:t xml:space="preserve">stock for preparation of </w:t>
      </w:r>
      <w:r w:rsidR="00566A14">
        <w:rPr>
          <w:rFonts w:ascii="Times New Roman" w:hAnsi="Times New Roman" w:cs="Times New Roman"/>
          <w:sz w:val="20"/>
          <w:szCs w:val="20"/>
        </w:rPr>
        <w:t xml:space="preserve">AC. </w:t>
      </w:r>
      <w:r w:rsidR="00AD0EE1" w:rsidRPr="00AD1D8D">
        <w:rPr>
          <w:rFonts w:ascii="Times New Roman" w:hAnsi="Times New Roman" w:cs="Times New Roman"/>
          <w:sz w:val="20"/>
          <w:szCs w:val="20"/>
        </w:rPr>
        <w:t>To prepare activated carbon from chemical activation, the steps are carbonization step and activation step. Raw material is impregnated with an activating reagent before carbonization step in chemical activation method. The effect of different chemical reagents on the production and quality of activated carbon was studied extensively</w:t>
      </w:r>
      <w:r w:rsidR="00E629A0">
        <w:rPr>
          <w:rFonts w:ascii="Times New Roman" w:hAnsi="Times New Roman" w:cs="Times New Roman"/>
          <w:sz w:val="20"/>
          <w:szCs w:val="20"/>
        </w:rPr>
        <w:t xml:space="preserve"> by different researchers</w:t>
      </w:r>
      <w:r w:rsidR="00AD0EE1" w:rsidRPr="00AD1D8D">
        <w:rPr>
          <w:rFonts w:ascii="Times New Roman" w:hAnsi="Times New Roman" w:cs="Times New Roman"/>
          <w:sz w:val="20"/>
          <w:szCs w:val="20"/>
        </w:rPr>
        <w:t>.</w:t>
      </w:r>
    </w:p>
    <w:p w:rsidR="00DA429F" w:rsidRPr="00AD1D8D" w:rsidRDefault="00626FA7" w:rsidP="00911850">
      <w:pPr>
        <w:pStyle w:val="ListParagraph"/>
        <w:numPr>
          <w:ilvl w:val="0"/>
          <w:numId w:val="18"/>
        </w:numPr>
        <w:rPr>
          <w:rFonts w:ascii="Times New Roman" w:hAnsi="Times New Roman" w:cs="Times New Roman"/>
          <w:sz w:val="20"/>
          <w:szCs w:val="20"/>
        </w:rPr>
      </w:pPr>
      <w:r>
        <w:rPr>
          <w:rFonts w:ascii="Times New Roman" w:hAnsi="Times New Roman" w:cs="Times New Roman"/>
          <w:b/>
          <w:sz w:val="20"/>
          <w:szCs w:val="20"/>
        </w:rPr>
        <w:t>(</w:t>
      </w:r>
      <w:r w:rsidR="00566A14">
        <w:rPr>
          <w:rFonts w:ascii="Times New Roman" w:hAnsi="Times New Roman" w:cs="Times New Roman"/>
          <w:b/>
          <w:sz w:val="20"/>
          <w:szCs w:val="20"/>
        </w:rPr>
        <w:t xml:space="preserve">Radhakrishnan </w:t>
      </w:r>
      <w:proofErr w:type="gramStart"/>
      <w:r w:rsidR="00566A14">
        <w:rPr>
          <w:rFonts w:ascii="Times New Roman" w:hAnsi="Times New Roman" w:cs="Times New Roman"/>
          <w:b/>
          <w:sz w:val="20"/>
          <w:szCs w:val="20"/>
        </w:rPr>
        <w:t xml:space="preserve">C </w:t>
      </w:r>
      <w:r w:rsidR="00DA429F" w:rsidRPr="00626FA7">
        <w:rPr>
          <w:rFonts w:ascii="Times New Roman" w:hAnsi="Times New Roman" w:cs="Times New Roman"/>
          <w:b/>
          <w:sz w:val="20"/>
          <w:szCs w:val="20"/>
        </w:rPr>
        <w:t>,</w:t>
      </w:r>
      <w:proofErr w:type="gramEnd"/>
      <w:r w:rsidR="00DA429F" w:rsidRPr="00626FA7">
        <w:rPr>
          <w:rFonts w:ascii="Times New Roman" w:hAnsi="Times New Roman" w:cs="Times New Roman"/>
          <w:b/>
          <w:sz w:val="20"/>
          <w:szCs w:val="20"/>
        </w:rPr>
        <w:t xml:space="preserve"> Karunaraja Natarajan , Azhagendran K, Mohanlal K  , Ponraj P, Nivas R</w:t>
      </w:r>
      <w:r>
        <w:rPr>
          <w:rFonts w:ascii="Times New Roman" w:hAnsi="Times New Roman" w:cs="Times New Roman"/>
          <w:b/>
          <w:sz w:val="20"/>
          <w:szCs w:val="20"/>
        </w:rPr>
        <w:t>)</w:t>
      </w:r>
      <w:r w:rsidR="00DA429F" w:rsidRPr="00626FA7">
        <w:rPr>
          <w:rFonts w:ascii="Times New Roman" w:hAnsi="Times New Roman" w:cs="Times New Roman"/>
          <w:b/>
          <w:sz w:val="20"/>
          <w:szCs w:val="20"/>
        </w:rPr>
        <w:t xml:space="preserve"> :</w:t>
      </w:r>
      <w:r w:rsidR="00DA429F" w:rsidRPr="00AD1D8D">
        <w:rPr>
          <w:rFonts w:ascii="Times New Roman" w:hAnsi="Times New Roman" w:cs="Times New Roman"/>
          <w:b/>
          <w:sz w:val="20"/>
          <w:szCs w:val="20"/>
        </w:rPr>
        <w:t xml:space="preserve"> </w:t>
      </w:r>
      <w:r w:rsidR="00DA429F" w:rsidRPr="00AD1D8D">
        <w:rPr>
          <w:rFonts w:ascii="Times New Roman" w:hAnsi="Times New Roman" w:cs="Times New Roman"/>
          <w:sz w:val="20"/>
          <w:szCs w:val="20"/>
        </w:rPr>
        <w:t xml:space="preserve">The utilization of bio-mass materials as a renewable energy sources is attracting the global attention over </w:t>
      </w:r>
      <w:r w:rsidR="00DA429F" w:rsidRPr="00AD1D8D">
        <w:rPr>
          <w:rFonts w:ascii="Times New Roman" w:hAnsi="Times New Roman" w:cs="Times New Roman"/>
          <w:sz w:val="20"/>
          <w:szCs w:val="20"/>
        </w:rPr>
        <w:lastRenderedPageBreak/>
        <w:t xml:space="preserve">the last two decades and this is much more predominant in countries where agricultural activities are abundant. A continuous type pilot plant for the production of bio-char and the down-stream products (bio-oil and synthesis gas) was designed, developed and analyzed. The pilot plant consists mainly of a rotary pyrolysis reactor, cyclone separator and a condenser assembly. Heating is done externally underneath the retort using an </w:t>
      </w:r>
      <w:r w:rsidR="00DA429F" w:rsidRPr="00AD1D8D">
        <w:rPr>
          <w:rFonts w:ascii="Times New Roman" w:hAnsi="Times New Roman" w:cs="Times New Roman"/>
          <w:sz w:val="20"/>
          <w:szCs w:val="20"/>
        </w:rPr>
        <w:lastRenderedPageBreak/>
        <w:t>LPG stove, having provision for controlling the heating rate. The generated bio-oil is directly condensed in water condenser method. Experiments were conducted with different types of bio-masses, varying the residence times and pyrolysis temperatures. The recoveries of bio-oil products obtained under different treatment conditions along with their characterizations are reported.</w:t>
      </w:r>
    </w:p>
    <w:p w:rsidR="00451554" w:rsidRPr="00AD1D8D" w:rsidRDefault="00451554" w:rsidP="00DA429F">
      <w:pPr>
        <w:jc w:val="center"/>
        <w:rPr>
          <w:rFonts w:ascii="Times New Roman" w:hAnsi="Times New Roman" w:cs="Times New Roman"/>
          <w:b/>
          <w:sz w:val="20"/>
          <w:szCs w:val="20"/>
        </w:rPr>
        <w:sectPr w:rsidR="00451554" w:rsidRPr="00AD1D8D" w:rsidSect="00026B42">
          <w:type w:val="continuous"/>
          <w:pgSz w:w="12240" w:h="15840"/>
          <w:pgMar w:top="1440" w:right="1440" w:bottom="1440" w:left="1440" w:header="720" w:footer="720" w:gutter="0"/>
          <w:cols w:num="2" w:space="720"/>
          <w:docGrid w:linePitch="360"/>
        </w:sectPr>
      </w:pPr>
    </w:p>
    <w:p w:rsidR="00026B42" w:rsidRPr="00F1751B" w:rsidRDefault="00026B42" w:rsidP="00DA429F">
      <w:pPr>
        <w:jc w:val="center"/>
        <w:rPr>
          <w:rFonts w:ascii="Times New Roman" w:hAnsi="Times New Roman" w:cs="Times New Roman"/>
          <w:b/>
        </w:rPr>
        <w:sectPr w:rsidR="00026B42" w:rsidRPr="00F1751B" w:rsidSect="000218D3">
          <w:type w:val="continuous"/>
          <w:pgSz w:w="12240" w:h="15840"/>
          <w:pgMar w:top="1440" w:right="1440" w:bottom="1440" w:left="1440" w:header="720" w:footer="720" w:gutter="0"/>
          <w:cols w:space="720"/>
          <w:docGrid w:linePitch="360"/>
        </w:sectPr>
      </w:pPr>
    </w:p>
    <w:p w:rsidR="00451554" w:rsidRPr="00F1751B" w:rsidRDefault="00451554" w:rsidP="00DA429F">
      <w:pPr>
        <w:jc w:val="center"/>
        <w:rPr>
          <w:rFonts w:ascii="Times New Roman" w:hAnsi="Times New Roman" w:cs="Times New Roman"/>
          <w:b/>
        </w:rPr>
      </w:pPr>
    </w:p>
    <w:p w:rsidR="00026B42" w:rsidRPr="00F1751B" w:rsidRDefault="00026B42" w:rsidP="00DA429F">
      <w:pPr>
        <w:jc w:val="center"/>
        <w:rPr>
          <w:rFonts w:ascii="Times New Roman" w:hAnsi="Times New Roman" w:cs="Times New Roman"/>
          <w:b/>
        </w:rPr>
        <w:sectPr w:rsidR="00026B42" w:rsidRPr="00F1751B" w:rsidSect="000218D3">
          <w:type w:val="continuous"/>
          <w:pgSz w:w="12240" w:h="15840"/>
          <w:pgMar w:top="1440" w:right="1440" w:bottom="1440" w:left="1440" w:header="720" w:footer="720" w:gutter="0"/>
          <w:cols w:space="720"/>
          <w:docGrid w:linePitch="360"/>
        </w:sectPr>
      </w:pPr>
    </w:p>
    <w:p w:rsidR="00DA429F" w:rsidRPr="00F1751B" w:rsidRDefault="00DA429F" w:rsidP="00626FA7">
      <w:pPr>
        <w:jc w:val="center"/>
        <w:rPr>
          <w:rFonts w:ascii="Times New Roman" w:hAnsi="Times New Roman" w:cs="Times New Roman"/>
          <w:b/>
        </w:rPr>
      </w:pPr>
      <w:r w:rsidRPr="00F1751B">
        <w:rPr>
          <w:rFonts w:ascii="Times New Roman" w:hAnsi="Times New Roman" w:cs="Times New Roman"/>
          <w:b/>
        </w:rPr>
        <w:lastRenderedPageBreak/>
        <w:t>Methodology</w:t>
      </w:r>
    </w:p>
    <w:p w:rsidR="00451554" w:rsidRPr="00434633" w:rsidRDefault="00451554" w:rsidP="00451554">
      <w:pPr>
        <w:rPr>
          <w:rFonts w:ascii="Times New Roman" w:hAnsi="Times New Roman" w:cs="Times New Roman"/>
          <w:sz w:val="20"/>
          <w:szCs w:val="20"/>
        </w:rPr>
      </w:pPr>
      <w:r w:rsidRPr="00434633">
        <w:rPr>
          <w:rFonts w:ascii="Times New Roman" w:hAnsi="Times New Roman" w:cs="Times New Roman"/>
          <w:sz w:val="20"/>
          <w:szCs w:val="20"/>
        </w:rPr>
        <w:t>This chapter represents the activity of this project</w:t>
      </w:r>
      <w:proofErr w:type="gramStart"/>
      <w:r w:rsidRPr="00434633">
        <w:rPr>
          <w:rFonts w:ascii="Times New Roman" w:hAnsi="Times New Roman" w:cs="Times New Roman"/>
          <w:sz w:val="20"/>
          <w:szCs w:val="20"/>
        </w:rPr>
        <w:t>..</w:t>
      </w:r>
      <w:proofErr w:type="gramEnd"/>
      <w:r w:rsidRPr="00434633">
        <w:rPr>
          <w:rFonts w:ascii="Times New Roman" w:hAnsi="Times New Roman" w:cs="Times New Roman"/>
          <w:sz w:val="20"/>
          <w:szCs w:val="20"/>
        </w:rPr>
        <w:t>Consideration made while planning the project</w:t>
      </w:r>
    </w:p>
    <w:p w:rsidR="00C14374" w:rsidRPr="00B360A6" w:rsidRDefault="00C14374" w:rsidP="00B360A6">
      <w:pPr>
        <w:pStyle w:val="ListParagraph"/>
        <w:numPr>
          <w:ilvl w:val="0"/>
          <w:numId w:val="20"/>
        </w:numPr>
        <w:rPr>
          <w:rFonts w:ascii="Times New Roman" w:hAnsi="Times New Roman" w:cs="Times New Roman"/>
          <w:sz w:val="20"/>
          <w:szCs w:val="20"/>
        </w:rPr>
      </w:pPr>
      <w:r w:rsidRPr="00B360A6">
        <w:rPr>
          <w:rFonts w:ascii="Times New Roman" w:hAnsi="Times New Roman" w:cs="Times New Roman"/>
          <w:b/>
        </w:rPr>
        <w:t>Market Survey:</w:t>
      </w:r>
      <w:r w:rsidRPr="00B360A6">
        <w:rPr>
          <w:rFonts w:ascii="Times New Roman" w:hAnsi="Times New Roman" w:cs="Times New Roman"/>
        </w:rPr>
        <w:t xml:space="preserve"> </w:t>
      </w:r>
      <w:r w:rsidR="00747F9E" w:rsidRPr="00B360A6">
        <w:rPr>
          <w:rFonts w:ascii="Times New Roman" w:hAnsi="Times New Roman" w:cs="Times New Roman"/>
        </w:rPr>
        <w:t xml:space="preserve"> </w:t>
      </w:r>
      <w:r w:rsidRPr="00B360A6">
        <w:rPr>
          <w:rFonts w:ascii="Times New Roman" w:hAnsi="Times New Roman" w:cs="Times New Roman"/>
          <w:sz w:val="20"/>
          <w:szCs w:val="20"/>
        </w:rPr>
        <w:t xml:space="preserve">Here we must first survey the present market situation and how many suppliers are presently working on this project. Also what is the demand of product produced and application of </w:t>
      </w:r>
      <w:proofErr w:type="gramStart"/>
      <w:r w:rsidRPr="00B360A6">
        <w:rPr>
          <w:rFonts w:ascii="Times New Roman" w:hAnsi="Times New Roman" w:cs="Times New Roman"/>
          <w:sz w:val="20"/>
          <w:szCs w:val="20"/>
        </w:rPr>
        <w:t>it.</w:t>
      </w:r>
      <w:proofErr w:type="gramEnd"/>
    </w:p>
    <w:p w:rsidR="00C14374" w:rsidRPr="00434633" w:rsidRDefault="00C14374" w:rsidP="00451554">
      <w:pPr>
        <w:rPr>
          <w:rFonts w:ascii="Times New Roman" w:hAnsi="Times New Roman" w:cs="Times New Roman"/>
          <w:sz w:val="20"/>
          <w:szCs w:val="20"/>
        </w:rPr>
      </w:pPr>
      <w:r w:rsidRPr="00434633">
        <w:rPr>
          <w:rFonts w:ascii="Times New Roman" w:hAnsi="Times New Roman" w:cs="Times New Roman"/>
          <w:sz w:val="20"/>
          <w:szCs w:val="20"/>
        </w:rPr>
        <w:t>The present suppliers near Vidarbha region and market requirement are,</w:t>
      </w:r>
    </w:p>
    <w:p w:rsidR="00C14374" w:rsidRPr="00434633" w:rsidRDefault="00C14374" w:rsidP="00C14374">
      <w:pPr>
        <w:rPr>
          <w:rFonts w:ascii="Times New Roman" w:hAnsi="Times New Roman" w:cs="Times New Roman"/>
          <w:sz w:val="20"/>
          <w:szCs w:val="20"/>
        </w:rPr>
      </w:pPr>
      <w:r w:rsidRPr="00434633">
        <w:rPr>
          <w:rFonts w:ascii="Times New Roman" w:hAnsi="Times New Roman" w:cs="Times New Roman"/>
          <w:sz w:val="20"/>
          <w:szCs w:val="20"/>
        </w:rPr>
        <w:t xml:space="preserve">      Mainly the activated carbon is produced in </w:t>
      </w:r>
      <w:r w:rsidR="00B360A6" w:rsidRPr="00434633">
        <w:rPr>
          <w:rFonts w:ascii="Times New Roman" w:hAnsi="Times New Roman" w:cs="Times New Roman"/>
          <w:sz w:val="20"/>
          <w:szCs w:val="20"/>
        </w:rPr>
        <w:t>Gujarat</w:t>
      </w:r>
      <w:r w:rsidR="00B360A6">
        <w:rPr>
          <w:rFonts w:ascii="Times New Roman" w:hAnsi="Times New Roman" w:cs="Times New Roman"/>
          <w:sz w:val="20"/>
          <w:szCs w:val="20"/>
        </w:rPr>
        <w:t xml:space="preserve"> </w:t>
      </w:r>
      <w:r w:rsidRPr="00434633">
        <w:rPr>
          <w:rFonts w:ascii="Times New Roman" w:hAnsi="Times New Roman" w:cs="Times New Roman"/>
          <w:sz w:val="20"/>
          <w:szCs w:val="20"/>
        </w:rPr>
        <w:t>but as we are considering only Vid</w:t>
      </w:r>
      <w:r w:rsidR="00B360A6">
        <w:rPr>
          <w:rFonts w:ascii="Times New Roman" w:hAnsi="Times New Roman" w:cs="Times New Roman"/>
          <w:sz w:val="20"/>
          <w:szCs w:val="20"/>
        </w:rPr>
        <w:t>arbha region so suppliers near N</w:t>
      </w:r>
      <w:r w:rsidRPr="00434633">
        <w:rPr>
          <w:rFonts w:ascii="Times New Roman" w:hAnsi="Times New Roman" w:cs="Times New Roman"/>
          <w:sz w:val="20"/>
          <w:szCs w:val="20"/>
        </w:rPr>
        <w:t>agpur are as follows,</w:t>
      </w:r>
    </w:p>
    <w:p w:rsidR="00E629A0" w:rsidRDefault="00C14374" w:rsidP="00747F9E">
      <w:pPr>
        <w:rPr>
          <w:rFonts w:ascii="Times New Roman" w:hAnsi="Times New Roman" w:cs="Times New Roman"/>
          <w:b/>
          <w:sz w:val="20"/>
          <w:szCs w:val="20"/>
        </w:rPr>
      </w:pPr>
      <w:r w:rsidRPr="00747F9E">
        <w:rPr>
          <w:rFonts w:ascii="Times New Roman" w:hAnsi="Times New Roman" w:cs="Times New Roman"/>
          <w:b/>
        </w:rPr>
        <w:t>Suppliers:</w:t>
      </w:r>
      <w:r w:rsidRPr="00747F9E">
        <w:rPr>
          <w:rFonts w:ascii="Times New Roman" w:hAnsi="Times New Roman" w:cs="Times New Roman"/>
          <w:b/>
          <w:sz w:val="20"/>
          <w:szCs w:val="20"/>
        </w:rPr>
        <w:t xml:space="preserve">   </w:t>
      </w:r>
    </w:p>
    <w:p w:rsidR="00C14374" w:rsidRPr="00747F9E" w:rsidRDefault="00E629A0" w:rsidP="00747F9E">
      <w:pPr>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1. </w:t>
      </w:r>
      <w:r w:rsidR="00217E6F">
        <w:rPr>
          <w:rFonts w:ascii="Times New Roman" w:hAnsi="Times New Roman" w:cs="Times New Roman"/>
          <w:sz w:val="20"/>
          <w:szCs w:val="20"/>
        </w:rPr>
        <w:t xml:space="preserve">Shauren Valour </w:t>
      </w:r>
      <w:r w:rsidR="00C14374" w:rsidRPr="00747F9E">
        <w:rPr>
          <w:rFonts w:ascii="Times New Roman" w:hAnsi="Times New Roman" w:cs="Times New Roman"/>
          <w:sz w:val="20"/>
          <w:szCs w:val="20"/>
        </w:rPr>
        <w:t>(Vaishali Nagar,</w:t>
      </w:r>
      <w:r w:rsidR="008C29F7">
        <w:rPr>
          <w:rFonts w:ascii="Times New Roman" w:hAnsi="Times New Roman" w:cs="Times New Roman"/>
          <w:sz w:val="20"/>
          <w:szCs w:val="20"/>
        </w:rPr>
        <w:t xml:space="preserve"> </w:t>
      </w:r>
      <w:r w:rsidR="00C14374" w:rsidRPr="00747F9E">
        <w:rPr>
          <w:rFonts w:ascii="Times New Roman" w:hAnsi="Times New Roman" w:cs="Times New Roman"/>
          <w:sz w:val="20"/>
          <w:szCs w:val="20"/>
        </w:rPr>
        <w:t>Bhilai)</w:t>
      </w:r>
    </w:p>
    <w:p w:rsidR="00C14374" w:rsidRPr="00434633" w:rsidRDefault="00C14374" w:rsidP="00C14374">
      <w:pPr>
        <w:rPr>
          <w:rFonts w:ascii="Times New Roman" w:hAnsi="Times New Roman" w:cs="Times New Roman"/>
          <w:sz w:val="20"/>
          <w:szCs w:val="20"/>
        </w:rPr>
      </w:pPr>
      <w:r w:rsidRPr="00434633">
        <w:rPr>
          <w:rFonts w:ascii="Times New Roman" w:hAnsi="Times New Roman" w:cs="Times New Roman"/>
          <w:sz w:val="20"/>
          <w:szCs w:val="20"/>
        </w:rPr>
        <w:t xml:space="preserve">   2.</w:t>
      </w:r>
      <w:r w:rsidR="00E629A0">
        <w:rPr>
          <w:rFonts w:ascii="Times New Roman" w:hAnsi="Times New Roman" w:cs="Times New Roman"/>
          <w:sz w:val="20"/>
          <w:szCs w:val="20"/>
        </w:rPr>
        <w:t xml:space="preserve"> </w:t>
      </w:r>
      <w:r w:rsidR="00217E6F">
        <w:rPr>
          <w:rFonts w:ascii="Times New Roman" w:hAnsi="Times New Roman" w:cs="Times New Roman"/>
          <w:sz w:val="20"/>
          <w:szCs w:val="20"/>
        </w:rPr>
        <w:t xml:space="preserve">Jai Hind Complete </w:t>
      </w:r>
      <w:r w:rsidRPr="00434633">
        <w:rPr>
          <w:rFonts w:ascii="Times New Roman" w:hAnsi="Times New Roman" w:cs="Times New Roman"/>
          <w:sz w:val="20"/>
          <w:szCs w:val="20"/>
        </w:rPr>
        <w:t>W</w:t>
      </w:r>
      <w:r w:rsidR="00217E6F">
        <w:rPr>
          <w:rFonts w:ascii="Times New Roman" w:hAnsi="Times New Roman" w:cs="Times New Roman"/>
          <w:sz w:val="20"/>
          <w:szCs w:val="20"/>
        </w:rPr>
        <w:t xml:space="preserve">ater </w:t>
      </w:r>
      <w:r w:rsidRPr="00434633">
        <w:rPr>
          <w:rFonts w:ascii="Times New Roman" w:hAnsi="Times New Roman" w:cs="Times New Roman"/>
          <w:sz w:val="20"/>
          <w:szCs w:val="20"/>
        </w:rPr>
        <w:t>Solution (Saturna,</w:t>
      </w:r>
      <w:r w:rsidR="008C29F7">
        <w:rPr>
          <w:rFonts w:ascii="Times New Roman" w:hAnsi="Times New Roman" w:cs="Times New Roman"/>
          <w:sz w:val="20"/>
          <w:szCs w:val="20"/>
        </w:rPr>
        <w:t xml:space="preserve"> </w:t>
      </w:r>
      <w:r w:rsidRPr="00434633">
        <w:rPr>
          <w:rFonts w:ascii="Times New Roman" w:hAnsi="Times New Roman" w:cs="Times New Roman"/>
          <w:sz w:val="20"/>
          <w:szCs w:val="20"/>
        </w:rPr>
        <w:t>Amravati)</w:t>
      </w:r>
    </w:p>
    <w:p w:rsidR="00C14374" w:rsidRPr="00434633" w:rsidRDefault="00C14374" w:rsidP="00C14374">
      <w:pPr>
        <w:rPr>
          <w:rFonts w:ascii="Times New Roman" w:hAnsi="Times New Roman" w:cs="Times New Roman"/>
          <w:sz w:val="20"/>
          <w:szCs w:val="20"/>
        </w:rPr>
      </w:pPr>
      <w:r w:rsidRPr="00434633">
        <w:rPr>
          <w:rFonts w:ascii="Times New Roman" w:hAnsi="Times New Roman" w:cs="Times New Roman"/>
          <w:sz w:val="20"/>
          <w:szCs w:val="20"/>
        </w:rPr>
        <w:t xml:space="preserve">   3.</w:t>
      </w:r>
      <w:r w:rsidR="00E629A0">
        <w:rPr>
          <w:rFonts w:ascii="Times New Roman" w:hAnsi="Times New Roman" w:cs="Times New Roman"/>
          <w:sz w:val="20"/>
          <w:szCs w:val="20"/>
        </w:rPr>
        <w:t xml:space="preserve"> </w:t>
      </w:r>
      <w:r w:rsidR="00217E6F" w:rsidRPr="00434633">
        <w:rPr>
          <w:rFonts w:ascii="Times New Roman" w:hAnsi="Times New Roman" w:cs="Times New Roman"/>
          <w:sz w:val="20"/>
          <w:szCs w:val="20"/>
        </w:rPr>
        <w:t>Rai Energy</w:t>
      </w:r>
      <w:r w:rsidR="00217E6F">
        <w:rPr>
          <w:rFonts w:ascii="Times New Roman" w:hAnsi="Times New Roman" w:cs="Times New Roman"/>
          <w:sz w:val="20"/>
          <w:szCs w:val="20"/>
        </w:rPr>
        <w:t xml:space="preserve"> Sources </w:t>
      </w:r>
      <w:r w:rsidRPr="00434633">
        <w:rPr>
          <w:rFonts w:ascii="Times New Roman" w:hAnsi="Times New Roman" w:cs="Times New Roman"/>
          <w:sz w:val="20"/>
          <w:szCs w:val="20"/>
        </w:rPr>
        <w:t>(Light Industrial Area,</w:t>
      </w:r>
      <w:r w:rsidR="008C29F7">
        <w:rPr>
          <w:rFonts w:ascii="Times New Roman" w:hAnsi="Times New Roman" w:cs="Times New Roman"/>
          <w:sz w:val="20"/>
          <w:szCs w:val="20"/>
        </w:rPr>
        <w:t xml:space="preserve"> </w:t>
      </w:r>
      <w:r w:rsidRPr="00434633">
        <w:rPr>
          <w:rFonts w:ascii="Times New Roman" w:hAnsi="Times New Roman" w:cs="Times New Roman"/>
          <w:sz w:val="20"/>
          <w:szCs w:val="20"/>
        </w:rPr>
        <w:t>Bhilai)</w:t>
      </w:r>
    </w:p>
    <w:p w:rsidR="00C14374" w:rsidRPr="00434633" w:rsidRDefault="00C14374" w:rsidP="00C14374">
      <w:pPr>
        <w:rPr>
          <w:rFonts w:ascii="Times New Roman" w:hAnsi="Times New Roman" w:cs="Times New Roman"/>
          <w:sz w:val="20"/>
          <w:szCs w:val="20"/>
        </w:rPr>
      </w:pPr>
      <w:r w:rsidRPr="00434633">
        <w:rPr>
          <w:rFonts w:ascii="Times New Roman" w:hAnsi="Times New Roman" w:cs="Times New Roman"/>
          <w:sz w:val="20"/>
          <w:szCs w:val="20"/>
        </w:rPr>
        <w:t xml:space="preserve">   4.</w:t>
      </w:r>
      <w:r w:rsidR="00E629A0">
        <w:rPr>
          <w:rFonts w:ascii="Times New Roman" w:hAnsi="Times New Roman" w:cs="Times New Roman"/>
          <w:sz w:val="20"/>
          <w:szCs w:val="20"/>
        </w:rPr>
        <w:t xml:space="preserve"> </w:t>
      </w:r>
      <w:r w:rsidR="00E629A0" w:rsidRPr="00434633">
        <w:rPr>
          <w:rFonts w:ascii="Times New Roman" w:hAnsi="Times New Roman" w:cs="Times New Roman"/>
          <w:sz w:val="20"/>
          <w:szCs w:val="20"/>
        </w:rPr>
        <w:t>Western Coalfield Limited (</w:t>
      </w:r>
      <w:r w:rsidRPr="00434633">
        <w:rPr>
          <w:rFonts w:ascii="Times New Roman" w:hAnsi="Times New Roman" w:cs="Times New Roman"/>
          <w:sz w:val="20"/>
          <w:szCs w:val="20"/>
        </w:rPr>
        <w:t xml:space="preserve">Yavatmal) </w:t>
      </w:r>
    </w:p>
    <w:p w:rsidR="00747F9E" w:rsidRDefault="00C14374" w:rsidP="00C14374">
      <w:pPr>
        <w:rPr>
          <w:rFonts w:ascii="Times New Roman" w:hAnsi="Times New Roman" w:cs="Times New Roman"/>
          <w:sz w:val="20"/>
          <w:szCs w:val="20"/>
        </w:rPr>
      </w:pPr>
      <w:r w:rsidRPr="00747F9E">
        <w:rPr>
          <w:rFonts w:ascii="Times New Roman" w:hAnsi="Times New Roman" w:cs="Times New Roman"/>
          <w:b/>
        </w:rPr>
        <w:t>Market Requirement:</w:t>
      </w:r>
      <w:r w:rsidRPr="00434633">
        <w:rPr>
          <w:rFonts w:ascii="Times New Roman" w:hAnsi="Times New Roman" w:cs="Times New Roman"/>
          <w:sz w:val="20"/>
          <w:szCs w:val="20"/>
        </w:rPr>
        <w:t xml:space="preserve"> </w:t>
      </w:r>
    </w:p>
    <w:p w:rsidR="00907081" w:rsidRPr="00747F9E" w:rsidRDefault="00941C68" w:rsidP="00747F9E">
      <w:pPr>
        <w:pStyle w:val="ListParagraph"/>
        <w:numPr>
          <w:ilvl w:val="0"/>
          <w:numId w:val="19"/>
        </w:numPr>
        <w:rPr>
          <w:rFonts w:ascii="Times New Roman" w:hAnsi="Times New Roman" w:cs="Times New Roman"/>
          <w:sz w:val="20"/>
          <w:szCs w:val="20"/>
        </w:rPr>
      </w:pPr>
      <w:r w:rsidRPr="00747F9E">
        <w:rPr>
          <w:rFonts w:ascii="Times New Roman" w:hAnsi="Times New Roman" w:cs="Times New Roman"/>
          <w:sz w:val="20"/>
          <w:szCs w:val="20"/>
        </w:rPr>
        <w:t>Activated Carbon:</w:t>
      </w:r>
    </w:p>
    <w:p w:rsidR="00907081" w:rsidRPr="00434633" w:rsidRDefault="00941C68" w:rsidP="00C14374">
      <w:pPr>
        <w:numPr>
          <w:ilvl w:val="0"/>
          <w:numId w:val="4"/>
        </w:numPr>
        <w:rPr>
          <w:rFonts w:ascii="Times New Roman" w:hAnsi="Times New Roman" w:cs="Times New Roman"/>
          <w:sz w:val="20"/>
          <w:szCs w:val="20"/>
        </w:rPr>
      </w:pPr>
      <w:r w:rsidRPr="00434633">
        <w:rPr>
          <w:rFonts w:ascii="Times New Roman" w:hAnsi="Times New Roman" w:cs="Times New Roman"/>
          <w:sz w:val="20"/>
          <w:szCs w:val="20"/>
        </w:rPr>
        <w:lastRenderedPageBreak/>
        <w:t>Rite Water Solutions, Nagpur</w:t>
      </w:r>
    </w:p>
    <w:p w:rsidR="00907081" w:rsidRDefault="00941C68" w:rsidP="00C14374">
      <w:pPr>
        <w:numPr>
          <w:ilvl w:val="0"/>
          <w:numId w:val="4"/>
        </w:numPr>
        <w:rPr>
          <w:rFonts w:ascii="Times New Roman" w:hAnsi="Times New Roman" w:cs="Times New Roman"/>
          <w:sz w:val="20"/>
          <w:szCs w:val="20"/>
        </w:rPr>
      </w:pPr>
      <w:r w:rsidRPr="00434633">
        <w:rPr>
          <w:rFonts w:ascii="Times New Roman" w:hAnsi="Times New Roman" w:cs="Times New Roman"/>
          <w:sz w:val="20"/>
          <w:szCs w:val="20"/>
        </w:rPr>
        <w:t xml:space="preserve">Nagpur </w:t>
      </w:r>
      <w:r w:rsidR="00E629A0" w:rsidRPr="00434633">
        <w:rPr>
          <w:rFonts w:ascii="Times New Roman" w:hAnsi="Times New Roman" w:cs="Times New Roman"/>
          <w:sz w:val="20"/>
          <w:szCs w:val="20"/>
        </w:rPr>
        <w:t>Municipal</w:t>
      </w:r>
      <w:r w:rsidRPr="00434633">
        <w:rPr>
          <w:rFonts w:ascii="Times New Roman" w:hAnsi="Times New Roman" w:cs="Times New Roman"/>
          <w:sz w:val="20"/>
          <w:szCs w:val="20"/>
        </w:rPr>
        <w:t xml:space="preserve"> Corporation (NMC), Nagpur</w:t>
      </w:r>
    </w:p>
    <w:p w:rsidR="00C14374" w:rsidRPr="008C29F7" w:rsidRDefault="00941C68" w:rsidP="008C29F7">
      <w:pPr>
        <w:pStyle w:val="ListParagraph"/>
        <w:numPr>
          <w:ilvl w:val="0"/>
          <w:numId w:val="18"/>
        </w:numPr>
        <w:rPr>
          <w:rFonts w:ascii="Times New Roman" w:hAnsi="Times New Roman" w:cs="Times New Roman"/>
          <w:sz w:val="20"/>
          <w:szCs w:val="20"/>
        </w:rPr>
      </w:pPr>
      <w:r w:rsidRPr="008C29F7">
        <w:rPr>
          <w:rFonts w:ascii="Times New Roman" w:hAnsi="Times New Roman" w:cs="Times New Roman"/>
          <w:sz w:val="20"/>
          <w:szCs w:val="20"/>
        </w:rPr>
        <w:t>Gorewada Water Treatment Plant, Nagpur</w:t>
      </w:r>
    </w:p>
    <w:p w:rsidR="00907081" w:rsidRPr="00434633" w:rsidRDefault="00C14374" w:rsidP="00C14374">
      <w:pPr>
        <w:pStyle w:val="ListParagraph"/>
        <w:numPr>
          <w:ilvl w:val="0"/>
          <w:numId w:val="7"/>
        </w:numPr>
        <w:rPr>
          <w:rFonts w:ascii="Times New Roman" w:hAnsi="Times New Roman" w:cs="Times New Roman"/>
          <w:sz w:val="20"/>
          <w:szCs w:val="20"/>
        </w:rPr>
      </w:pPr>
      <w:r w:rsidRPr="00434633">
        <w:rPr>
          <w:rFonts w:ascii="Times New Roman" w:hAnsi="Times New Roman" w:cs="Times New Roman"/>
          <w:sz w:val="20"/>
          <w:szCs w:val="20"/>
        </w:rPr>
        <w:t xml:space="preserve"> </w:t>
      </w:r>
      <w:r w:rsidR="00941C68" w:rsidRPr="00434633">
        <w:rPr>
          <w:rFonts w:ascii="Times New Roman" w:hAnsi="Times New Roman" w:cs="Times New Roman"/>
          <w:sz w:val="20"/>
          <w:szCs w:val="20"/>
        </w:rPr>
        <w:t>Bio Oil:</w:t>
      </w:r>
    </w:p>
    <w:p w:rsidR="00907081" w:rsidRPr="00434633" w:rsidRDefault="00941C68" w:rsidP="00C14374">
      <w:pPr>
        <w:numPr>
          <w:ilvl w:val="0"/>
          <w:numId w:val="6"/>
        </w:numPr>
        <w:rPr>
          <w:rFonts w:ascii="Times New Roman" w:hAnsi="Times New Roman" w:cs="Times New Roman"/>
          <w:sz w:val="20"/>
          <w:szCs w:val="20"/>
        </w:rPr>
      </w:pPr>
      <w:r w:rsidRPr="00434633">
        <w:rPr>
          <w:rFonts w:ascii="Times New Roman" w:hAnsi="Times New Roman" w:cs="Times New Roman"/>
          <w:sz w:val="20"/>
          <w:szCs w:val="20"/>
        </w:rPr>
        <w:t>Reuse for heating of bio mass</w:t>
      </w:r>
    </w:p>
    <w:p w:rsidR="00907081" w:rsidRPr="00747F9E" w:rsidRDefault="00941C68" w:rsidP="00C14374">
      <w:pPr>
        <w:numPr>
          <w:ilvl w:val="0"/>
          <w:numId w:val="6"/>
        </w:numPr>
        <w:rPr>
          <w:rFonts w:ascii="Times New Roman" w:hAnsi="Times New Roman" w:cs="Times New Roman"/>
          <w:sz w:val="20"/>
          <w:szCs w:val="20"/>
        </w:rPr>
      </w:pPr>
      <w:r w:rsidRPr="00747F9E">
        <w:rPr>
          <w:rFonts w:ascii="Times New Roman" w:hAnsi="Times New Roman" w:cs="Times New Roman"/>
          <w:sz w:val="20"/>
          <w:szCs w:val="20"/>
        </w:rPr>
        <w:t>Furnace</w:t>
      </w:r>
    </w:p>
    <w:p w:rsidR="00655FC2" w:rsidRPr="00434633" w:rsidRDefault="00655FC2" w:rsidP="00655FC2">
      <w:pPr>
        <w:rPr>
          <w:rFonts w:ascii="Times New Roman" w:hAnsi="Times New Roman" w:cs="Times New Roman"/>
          <w:sz w:val="20"/>
          <w:szCs w:val="20"/>
        </w:rPr>
      </w:pPr>
      <w:r w:rsidRPr="00747F9E">
        <w:rPr>
          <w:rFonts w:ascii="Times New Roman" w:hAnsi="Times New Roman" w:cs="Times New Roman"/>
          <w:b/>
        </w:rPr>
        <w:t>2. Raw material:</w:t>
      </w:r>
      <w:r w:rsidRPr="00434633">
        <w:rPr>
          <w:rFonts w:ascii="Times New Roman" w:hAnsi="Times New Roman" w:cs="Times New Roman"/>
          <w:sz w:val="20"/>
          <w:szCs w:val="20"/>
        </w:rPr>
        <w:t xml:space="preserve">      For the selection of an appropriate raw material for preparation of porous carbon, several factors are taken into consideration.</w:t>
      </w:r>
    </w:p>
    <w:p w:rsidR="00655FC2" w:rsidRPr="00434633" w:rsidRDefault="00655FC2" w:rsidP="00655FC2">
      <w:pPr>
        <w:rPr>
          <w:rFonts w:ascii="Times New Roman" w:hAnsi="Times New Roman" w:cs="Times New Roman"/>
          <w:sz w:val="20"/>
          <w:szCs w:val="20"/>
        </w:rPr>
      </w:pPr>
      <w:r w:rsidRPr="00434633">
        <w:rPr>
          <w:rFonts w:ascii="Times New Roman" w:hAnsi="Times New Roman" w:cs="Times New Roman"/>
          <w:sz w:val="20"/>
          <w:szCs w:val="20"/>
        </w:rPr>
        <w:t xml:space="preserve">        Industrially, inexpensive material with high carbon and low inorganic (i.e. low ash) content is preferred as raw material for the production of activated carbon. High density of the precursor and sufficient volatile content are of considerable importance. </w:t>
      </w:r>
    </w:p>
    <w:p w:rsidR="00655FC2" w:rsidRPr="00434633" w:rsidRDefault="00E629A0" w:rsidP="00655FC2">
      <w:pPr>
        <w:rPr>
          <w:rFonts w:ascii="Times New Roman" w:hAnsi="Times New Roman" w:cs="Times New Roman"/>
          <w:sz w:val="20"/>
          <w:szCs w:val="20"/>
        </w:rPr>
      </w:pPr>
      <w:r>
        <w:rPr>
          <w:rFonts w:ascii="Times New Roman" w:hAnsi="Times New Roman" w:cs="Times New Roman"/>
          <w:sz w:val="20"/>
          <w:szCs w:val="20"/>
        </w:rPr>
        <w:t xml:space="preserve">        Evolution of volatile</w:t>
      </w:r>
      <w:r w:rsidR="00655FC2" w:rsidRPr="00434633">
        <w:rPr>
          <w:rFonts w:ascii="Times New Roman" w:hAnsi="Times New Roman" w:cs="Times New Roman"/>
          <w:sz w:val="20"/>
          <w:szCs w:val="20"/>
        </w:rPr>
        <w:t xml:space="preserve"> during pyrolysis results in porous char, essential for making activated carbons, while high density contributes to enhanced structural strength of the carbon, essential to withstand excessive particle crumble during use. </w:t>
      </w:r>
    </w:p>
    <w:p w:rsidR="00655FC2" w:rsidRPr="00434633" w:rsidRDefault="00655FC2" w:rsidP="00655FC2">
      <w:pPr>
        <w:rPr>
          <w:rFonts w:ascii="Times New Roman" w:hAnsi="Times New Roman" w:cs="Times New Roman"/>
          <w:sz w:val="20"/>
          <w:szCs w:val="20"/>
        </w:rPr>
      </w:pPr>
      <w:r w:rsidRPr="00434633">
        <w:rPr>
          <w:rFonts w:ascii="Times New Roman" w:hAnsi="Times New Roman" w:cs="Times New Roman"/>
          <w:sz w:val="20"/>
          <w:szCs w:val="20"/>
        </w:rPr>
        <w:t xml:space="preserve">        We can collect coconut shells from,</w:t>
      </w:r>
    </w:p>
    <w:p w:rsidR="00907081" w:rsidRPr="00434633" w:rsidRDefault="00941C68" w:rsidP="00655FC2">
      <w:pPr>
        <w:numPr>
          <w:ilvl w:val="0"/>
          <w:numId w:val="8"/>
        </w:numPr>
        <w:rPr>
          <w:rFonts w:ascii="Times New Roman" w:hAnsi="Times New Roman" w:cs="Times New Roman"/>
          <w:sz w:val="20"/>
          <w:szCs w:val="20"/>
        </w:rPr>
      </w:pPr>
      <w:r w:rsidRPr="00434633">
        <w:rPr>
          <w:rFonts w:ascii="Times New Roman" w:hAnsi="Times New Roman" w:cs="Times New Roman"/>
          <w:sz w:val="20"/>
          <w:szCs w:val="20"/>
        </w:rPr>
        <w:t>Nearest temples</w:t>
      </w:r>
    </w:p>
    <w:p w:rsidR="00907081" w:rsidRPr="00434633" w:rsidRDefault="00941C68" w:rsidP="00655FC2">
      <w:pPr>
        <w:numPr>
          <w:ilvl w:val="0"/>
          <w:numId w:val="8"/>
        </w:numPr>
        <w:rPr>
          <w:rFonts w:ascii="Times New Roman" w:hAnsi="Times New Roman" w:cs="Times New Roman"/>
          <w:sz w:val="20"/>
          <w:szCs w:val="20"/>
        </w:rPr>
      </w:pPr>
      <w:r w:rsidRPr="00434633">
        <w:rPr>
          <w:rFonts w:ascii="Times New Roman" w:hAnsi="Times New Roman" w:cs="Times New Roman"/>
          <w:sz w:val="20"/>
          <w:szCs w:val="20"/>
        </w:rPr>
        <w:t>Caterers</w:t>
      </w:r>
    </w:p>
    <w:p w:rsidR="00655FC2" w:rsidRPr="00434633" w:rsidRDefault="00941C68" w:rsidP="00655FC2">
      <w:pPr>
        <w:numPr>
          <w:ilvl w:val="0"/>
          <w:numId w:val="8"/>
        </w:numPr>
        <w:rPr>
          <w:rFonts w:ascii="Times New Roman" w:hAnsi="Times New Roman" w:cs="Times New Roman"/>
          <w:sz w:val="20"/>
          <w:szCs w:val="20"/>
        </w:rPr>
      </w:pPr>
      <w:r w:rsidRPr="00434633">
        <w:rPr>
          <w:rFonts w:ascii="Times New Roman" w:hAnsi="Times New Roman" w:cs="Times New Roman"/>
          <w:sz w:val="20"/>
          <w:szCs w:val="20"/>
        </w:rPr>
        <w:t>Hiring some farmers</w:t>
      </w:r>
    </w:p>
    <w:p w:rsidR="00026B42" w:rsidRPr="00F1751B" w:rsidRDefault="00026B42" w:rsidP="00655FC2">
      <w:pPr>
        <w:rPr>
          <w:rFonts w:ascii="Times New Roman" w:hAnsi="Times New Roman" w:cs="Times New Roman"/>
        </w:rPr>
        <w:sectPr w:rsidR="00026B42" w:rsidRPr="00F1751B" w:rsidSect="00026B42">
          <w:type w:val="continuous"/>
          <w:pgSz w:w="12240" w:h="15840"/>
          <w:pgMar w:top="1440" w:right="1440" w:bottom="1440" w:left="1440" w:header="720" w:footer="720" w:gutter="0"/>
          <w:cols w:num="2" w:space="720"/>
          <w:docGrid w:linePitch="360"/>
        </w:sectPr>
      </w:pPr>
    </w:p>
    <w:p w:rsidR="00655FC2" w:rsidRPr="00E629A0" w:rsidRDefault="00655FC2" w:rsidP="00E629A0">
      <w:pPr>
        <w:pStyle w:val="ListParagraph"/>
        <w:numPr>
          <w:ilvl w:val="0"/>
          <w:numId w:val="7"/>
        </w:numPr>
        <w:rPr>
          <w:rFonts w:ascii="Times New Roman" w:hAnsi="Times New Roman" w:cs="Times New Roman"/>
        </w:rPr>
      </w:pPr>
      <w:r w:rsidRPr="00747F9E">
        <w:rPr>
          <w:rFonts w:ascii="Times New Roman" w:hAnsi="Times New Roman" w:cs="Times New Roman"/>
          <w:b/>
        </w:rPr>
        <w:lastRenderedPageBreak/>
        <w:t>Processing Technology:</w:t>
      </w:r>
      <w:r w:rsidRPr="00747F9E">
        <w:rPr>
          <w:rFonts w:ascii="Times New Roman" w:hAnsi="Times New Roman" w:cs="Times New Roman"/>
        </w:rPr>
        <w:t xml:space="preserve"> </w:t>
      </w:r>
      <w:r w:rsidRPr="00F1751B">
        <w:rPr>
          <w:noProof/>
        </w:rPr>
        <w:drawing>
          <wp:inline distT="0" distB="0" distL="0" distR="0">
            <wp:extent cx="5943600" cy="4208780"/>
            <wp:effectExtent l="19050" t="0" r="0" b="0"/>
            <wp:docPr id="9" name="Picture 5"/>
            <wp:cNvGraphicFramePr/>
            <a:graphic xmlns:a="http://schemas.openxmlformats.org/drawingml/2006/main">
              <a:graphicData uri="http://schemas.openxmlformats.org/drawingml/2006/picture">
                <pic:pic xmlns:pic="http://schemas.openxmlformats.org/drawingml/2006/picture">
                  <pic:nvPicPr>
                    <pic:cNvPr id="13315" name="Picture 5"/>
                    <pic:cNvPicPr>
                      <a:picLocks noChangeAspect="1" noChangeArrowheads="1"/>
                    </pic:cNvPicPr>
                  </pic:nvPicPr>
                  <pic:blipFill>
                    <a:blip r:embed="rId7" cstate="print"/>
                    <a:srcRect/>
                    <a:stretch>
                      <a:fillRect/>
                    </a:stretch>
                  </pic:blipFill>
                  <pic:spPr bwMode="auto">
                    <a:xfrm>
                      <a:off x="0" y="0"/>
                      <a:ext cx="5943600" cy="4208780"/>
                    </a:xfrm>
                    <a:prstGeom prst="rect">
                      <a:avLst/>
                    </a:prstGeom>
                    <a:noFill/>
                    <a:ln w="9525">
                      <a:noFill/>
                      <a:miter lim="800000"/>
                      <a:headEnd/>
                      <a:tailEnd/>
                    </a:ln>
                  </pic:spPr>
                </pic:pic>
              </a:graphicData>
            </a:graphic>
          </wp:inline>
        </w:drawing>
      </w:r>
      <w:r w:rsidR="00E629A0">
        <w:rPr>
          <w:rFonts w:ascii="Times New Roman" w:hAnsi="Times New Roman" w:cs="Times New Roman"/>
          <w:b/>
        </w:rPr>
        <w:t xml:space="preserve">4. </w:t>
      </w:r>
      <w:r w:rsidRPr="00E629A0">
        <w:rPr>
          <w:rFonts w:ascii="Times New Roman" w:hAnsi="Times New Roman" w:cs="Times New Roman"/>
          <w:b/>
        </w:rPr>
        <w:t xml:space="preserve">Technical Specification: </w:t>
      </w:r>
    </w:p>
    <w:tbl>
      <w:tblPr>
        <w:tblW w:w="14400" w:type="dxa"/>
        <w:tblInd w:w="-1440" w:type="dxa"/>
        <w:tblCellMar>
          <w:left w:w="0" w:type="dxa"/>
          <w:right w:w="0" w:type="dxa"/>
        </w:tblCellMar>
        <w:tblLook w:val="04A0"/>
      </w:tblPr>
      <w:tblGrid>
        <w:gridCol w:w="2168"/>
        <w:gridCol w:w="367"/>
        <w:gridCol w:w="1343"/>
        <w:gridCol w:w="1800"/>
        <w:gridCol w:w="1890"/>
        <w:gridCol w:w="2086"/>
        <w:gridCol w:w="254"/>
        <w:gridCol w:w="2119"/>
        <w:gridCol w:w="2373"/>
      </w:tblGrid>
      <w:tr w:rsidR="00655FC2" w:rsidRPr="00F1751B" w:rsidTr="00E775A4">
        <w:trPr>
          <w:trHeight w:val="1484"/>
        </w:trPr>
        <w:tc>
          <w:tcPr>
            <w:tcW w:w="2535" w:type="dxa"/>
            <w:gridSpan w:val="2"/>
            <w:tcBorders>
              <w:top w:val="nil"/>
              <w:left w:val="nil"/>
              <w:bottom w:val="nil"/>
              <w:right w:val="nil"/>
            </w:tcBorders>
            <w:shd w:val="clear" w:color="auto" w:fill="auto"/>
            <w:tcMar>
              <w:top w:w="8" w:type="dxa"/>
              <w:left w:w="8" w:type="dxa"/>
              <w:bottom w:w="8" w:type="dxa"/>
              <w:right w:w="8" w:type="dxa"/>
            </w:tcMar>
            <w:vAlign w:val="center"/>
            <w:hideMark/>
          </w:tcPr>
          <w:p w:rsidR="00907081" w:rsidRPr="00F1751B" w:rsidRDefault="00655FC2" w:rsidP="00655FC2">
            <w:pPr>
              <w:rPr>
                <w:rFonts w:ascii="Times New Roman" w:hAnsi="Times New Roman" w:cs="Times New Roman"/>
                <w:color w:val="000000" w:themeColor="text1"/>
              </w:rPr>
            </w:pPr>
            <w:r w:rsidRPr="00F1751B">
              <w:rPr>
                <w:rFonts w:ascii="Times New Roman" w:hAnsi="Times New Roman" w:cs="Times New Roman"/>
                <w:color w:val="000000" w:themeColor="text1"/>
              </w:rPr>
              <w:t> </w:t>
            </w:r>
          </w:p>
        </w:tc>
        <w:tc>
          <w:tcPr>
            <w:tcW w:w="7119" w:type="dxa"/>
            <w:gridSpan w:val="4"/>
            <w:tcBorders>
              <w:top w:val="nil"/>
              <w:left w:val="nil"/>
              <w:bottom w:val="nil"/>
              <w:right w:val="nil"/>
            </w:tcBorders>
            <w:shd w:val="clear" w:color="auto" w:fill="auto"/>
            <w:tcMar>
              <w:top w:w="8" w:type="dxa"/>
              <w:left w:w="8" w:type="dxa"/>
              <w:bottom w:w="8" w:type="dxa"/>
              <w:right w:w="8" w:type="dxa"/>
            </w:tcMar>
            <w:vAlign w:val="center"/>
            <w:hideMark/>
          </w:tcPr>
          <w:p w:rsidR="00907081" w:rsidRPr="00F1751B" w:rsidRDefault="00655FC2" w:rsidP="00655FC2">
            <w:pPr>
              <w:rPr>
                <w:rFonts w:ascii="Times New Roman" w:hAnsi="Times New Roman" w:cs="Times New Roman"/>
                <w:color w:val="000000" w:themeColor="text1"/>
              </w:rPr>
            </w:pPr>
            <w:r w:rsidRPr="00F1751B">
              <w:rPr>
                <w:rFonts w:ascii="Times New Roman" w:hAnsi="Times New Roman" w:cs="Times New Roman"/>
                <w:b/>
                <w:bCs/>
                <w:color w:val="000000" w:themeColor="text1"/>
              </w:rPr>
              <w:t>  TECHNICAL SPECIFICATION OF GRANULAR ACTIVATED CARBON</w:t>
            </w:r>
            <w:r w:rsidRPr="00F1751B">
              <w:rPr>
                <w:rFonts w:ascii="Times New Roman" w:hAnsi="Times New Roman" w:cs="Times New Roman"/>
                <w:color w:val="000000" w:themeColor="text1"/>
              </w:rPr>
              <w:t xml:space="preserve"> </w:t>
            </w:r>
          </w:p>
        </w:tc>
        <w:tc>
          <w:tcPr>
            <w:tcW w:w="2373" w:type="dxa"/>
            <w:gridSpan w:val="2"/>
            <w:tcBorders>
              <w:top w:val="nil"/>
              <w:left w:val="nil"/>
              <w:bottom w:val="nil"/>
              <w:right w:val="nil"/>
            </w:tcBorders>
            <w:shd w:val="clear" w:color="auto" w:fill="F8F4E9"/>
            <w:tcMar>
              <w:top w:w="8" w:type="dxa"/>
              <w:left w:w="8" w:type="dxa"/>
              <w:bottom w:w="8" w:type="dxa"/>
              <w:right w:w="8"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w:t>
            </w:r>
          </w:p>
        </w:tc>
        <w:tc>
          <w:tcPr>
            <w:tcW w:w="2373" w:type="dxa"/>
            <w:tcBorders>
              <w:top w:val="single" w:sz="8" w:space="0" w:color="000000"/>
              <w:left w:val="nil"/>
              <w:bottom w:val="single" w:sz="8" w:space="0" w:color="000000"/>
              <w:right w:val="single" w:sz="8" w:space="0" w:color="000000"/>
            </w:tcBorders>
            <w:shd w:val="clear" w:color="auto" w:fill="auto"/>
            <w:tcMar>
              <w:top w:w="36" w:type="dxa"/>
              <w:left w:w="72" w:type="dxa"/>
              <w:bottom w:w="36" w:type="dxa"/>
              <w:right w:w="72" w:type="dxa"/>
            </w:tcMar>
            <w:hideMark/>
          </w:tcPr>
          <w:p w:rsidR="00655FC2" w:rsidRPr="00F1751B" w:rsidRDefault="00655FC2" w:rsidP="00655FC2">
            <w:pPr>
              <w:rPr>
                <w:rFonts w:ascii="Times New Roman" w:hAnsi="Times New Roman" w:cs="Times New Roman"/>
              </w:rPr>
            </w:pPr>
          </w:p>
        </w:tc>
      </w:tr>
      <w:tr w:rsidR="00655FC2" w:rsidRPr="00F1751B" w:rsidTr="00655FC2">
        <w:trPr>
          <w:trHeight w:val="486"/>
        </w:trPr>
        <w:tc>
          <w:tcPr>
            <w:tcW w:w="12027" w:type="dxa"/>
            <w:gridSpan w:val="8"/>
            <w:tcBorders>
              <w:top w:val="nil"/>
              <w:left w:val="nil"/>
              <w:bottom w:val="nil"/>
              <w:right w:val="nil"/>
            </w:tcBorders>
            <w:shd w:val="clear" w:color="auto" w:fill="auto"/>
            <w:tcMar>
              <w:top w:w="8" w:type="dxa"/>
              <w:left w:w="8" w:type="dxa"/>
              <w:bottom w:w="8" w:type="dxa"/>
              <w:right w:w="8" w:type="dxa"/>
            </w:tcMar>
            <w:vAlign w:val="center"/>
            <w:hideMark/>
          </w:tcPr>
          <w:p w:rsidR="00655FC2" w:rsidRPr="00F1751B" w:rsidRDefault="00655FC2" w:rsidP="00655FC2">
            <w:pPr>
              <w:rPr>
                <w:rFonts w:ascii="Times New Roman" w:hAnsi="Times New Roman" w:cs="Times New Roman"/>
              </w:rPr>
            </w:pPr>
          </w:p>
        </w:tc>
        <w:tc>
          <w:tcPr>
            <w:tcW w:w="2373" w:type="dxa"/>
            <w:tcBorders>
              <w:top w:val="single" w:sz="8" w:space="0" w:color="000000"/>
              <w:left w:val="nil"/>
              <w:bottom w:val="single" w:sz="8" w:space="0" w:color="000000"/>
              <w:right w:val="single" w:sz="8" w:space="0" w:color="000000"/>
            </w:tcBorders>
            <w:shd w:val="clear" w:color="auto" w:fill="auto"/>
            <w:tcMar>
              <w:top w:w="36" w:type="dxa"/>
              <w:left w:w="72" w:type="dxa"/>
              <w:bottom w:w="36" w:type="dxa"/>
              <w:right w:w="72" w:type="dxa"/>
            </w:tcMar>
            <w:hideMark/>
          </w:tcPr>
          <w:p w:rsidR="00655FC2" w:rsidRPr="00F1751B" w:rsidRDefault="00655FC2" w:rsidP="00655FC2">
            <w:pPr>
              <w:rPr>
                <w:rFonts w:ascii="Times New Roman" w:hAnsi="Times New Roman" w:cs="Times New Roman"/>
              </w:rPr>
            </w:pPr>
          </w:p>
        </w:tc>
      </w:tr>
      <w:tr w:rsidR="00655FC2" w:rsidRPr="00F1751B" w:rsidTr="007716BA">
        <w:trPr>
          <w:trHeight w:val="486"/>
        </w:trPr>
        <w:tc>
          <w:tcPr>
            <w:tcW w:w="2168" w:type="dxa"/>
            <w:tcBorders>
              <w:top w:val="nil"/>
              <w:left w:val="nil"/>
              <w:bottom w:val="nil"/>
              <w:right w:val="nil"/>
            </w:tcBorders>
            <w:shd w:val="clear" w:color="auto" w:fill="auto"/>
            <w:tcMar>
              <w:top w:w="8" w:type="dxa"/>
              <w:left w:w="8" w:type="dxa"/>
              <w:bottom w:w="8" w:type="dxa"/>
              <w:right w:w="8"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w:t>
            </w:r>
          </w:p>
        </w:tc>
        <w:tc>
          <w:tcPr>
            <w:tcW w:w="7486" w:type="dxa"/>
            <w:gridSpan w:val="5"/>
            <w:tcBorders>
              <w:top w:val="nil"/>
              <w:left w:val="nil"/>
              <w:bottom w:val="nil"/>
              <w:right w:val="nil"/>
            </w:tcBorders>
            <w:shd w:val="clear" w:color="auto" w:fill="auto"/>
            <w:tcMar>
              <w:top w:w="8" w:type="dxa"/>
              <w:left w:w="8" w:type="dxa"/>
              <w:bottom w:w="8" w:type="dxa"/>
              <w:right w:w="8" w:type="dxa"/>
            </w:tcMar>
            <w:vAlign w:val="center"/>
            <w:hideMark/>
          </w:tcPr>
          <w:p w:rsidR="00655FC2" w:rsidRPr="00F1751B" w:rsidRDefault="00655FC2" w:rsidP="00655FC2">
            <w:pPr>
              <w:rPr>
                <w:rFonts w:ascii="Times New Roman" w:hAnsi="Times New Roman" w:cs="Times New Roman"/>
              </w:rPr>
            </w:pPr>
          </w:p>
        </w:tc>
        <w:tc>
          <w:tcPr>
            <w:tcW w:w="2373" w:type="dxa"/>
            <w:gridSpan w:val="2"/>
            <w:tcBorders>
              <w:top w:val="nil"/>
              <w:left w:val="nil"/>
              <w:bottom w:val="single" w:sz="8" w:space="0" w:color="000000"/>
              <w:right w:val="single" w:sz="8" w:space="0" w:color="000000"/>
            </w:tcBorders>
            <w:shd w:val="clear" w:color="auto" w:fill="auto"/>
            <w:tcMar>
              <w:top w:w="36" w:type="dxa"/>
              <w:left w:w="72" w:type="dxa"/>
              <w:bottom w:w="36" w:type="dxa"/>
              <w:right w:w="72" w:type="dxa"/>
            </w:tcMar>
            <w:hideMark/>
          </w:tcPr>
          <w:p w:rsidR="00655FC2" w:rsidRPr="00F1751B" w:rsidRDefault="00655FC2" w:rsidP="00655FC2">
            <w:pPr>
              <w:rPr>
                <w:rFonts w:ascii="Times New Roman" w:hAnsi="Times New Roman" w:cs="Times New Roman"/>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36" w:type="dxa"/>
              <w:left w:w="72" w:type="dxa"/>
              <w:bottom w:w="36" w:type="dxa"/>
              <w:right w:w="72" w:type="dxa"/>
            </w:tcMar>
            <w:hideMark/>
          </w:tcPr>
          <w:p w:rsidR="00655FC2" w:rsidRPr="00F1751B" w:rsidRDefault="00655FC2" w:rsidP="00655FC2">
            <w:pPr>
              <w:rPr>
                <w:rFonts w:ascii="Times New Roman" w:hAnsi="Times New Roman" w:cs="Times New Roman"/>
              </w:rPr>
            </w:pPr>
          </w:p>
        </w:tc>
      </w:tr>
      <w:tr w:rsidR="00655FC2" w:rsidRPr="00F1751B" w:rsidTr="007716BA">
        <w:trPr>
          <w:trHeight w:val="805"/>
        </w:trPr>
        <w:tc>
          <w:tcPr>
            <w:tcW w:w="2168"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Appearance </w:t>
            </w:r>
          </w:p>
        </w:tc>
        <w:tc>
          <w:tcPr>
            <w:tcW w:w="12232" w:type="dxa"/>
            <w:gridSpan w:val="8"/>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Black Granular </w:t>
            </w:r>
          </w:p>
        </w:tc>
      </w:tr>
      <w:tr w:rsidR="00655FC2" w:rsidRPr="00F1751B" w:rsidTr="007716BA">
        <w:trPr>
          <w:trHeight w:val="805"/>
        </w:trPr>
        <w:tc>
          <w:tcPr>
            <w:tcW w:w="2168"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Particle Size </w:t>
            </w:r>
          </w:p>
        </w:tc>
        <w:tc>
          <w:tcPr>
            <w:tcW w:w="12232" w:type="dxa"/>
            <w:gridSpan w:val="8"/>
            <w:tcBorders>
              <w:top w:val="nil"/>
              <w:left w:val="nil"/>
              <w:bottom w:val="nil"/>
              <w:right w:val="nil"/>
            </w:tcBorders>
            <w:shd w:val="clear" w:color="auto" w:fill="ECF4F9"/>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Any sieve size viz. 4 / 8, 8 / 16, 12 / 30, 4 / 16, 8 / 30,16 / 30 </w:t>
            </w:r>
          </w:p>
        </w:tc>
      </w:tr>
      <w:tr w:rsidR="00655FC2" w:rsidRPr="00F1751B" w:rsidTr="007716BA">
        <w:trPr>
          <w:trHeight w:val="1170"/>
        </w:trPr>
        <w:tc>
          <w:tcPr>
            <w:tcW w:w="2168"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lastRenderedPageBreak/>
              <w:t xml:space="preserve">Iodine Adsorption </w:t>
            </w:r>
          </w:p>
        </w:tc>
        <w:tc>
          <w:tcPr>
            <w:tcW w:w="171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500 mg / gm ± 25 </w:t>
            </w:r>
          </w:p>
        </w:tc>
        <w:tc>
          <w:tcPr>
            <w:tcW w:w="180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750 mg / gm ± 25 </w:t>
            </w:r>
          </w:p>
        </w:tc>
        <w:tc>
          <w:tcPr>
            <w:tcW w:w="189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850 mg / gm ± 50 </w:t>
            </w:r>
          </w:p>
        </w:tc>
        <w:tc>
          <w:tcPr>
            <w:tcW w:w="234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950 mg / gm ± 50 </w:t>
            </w:r>
          </w:p>
        </w:tc>
        <w:tc>
          <w:tcPr>
            <w:tcW w:w="4492"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1100 mg / gm ± 50 </w:t>
            </w:r>
          </w:p>
        </w:tc>
      </w:tr>
      <w:tr w:rsidR="00655FC2" w:rsidRPr="00F1751B" w:rsidTr="007716BA">
        <w:trPr>
          <w:trHeight w:val="441"/>
        </w:trPr>
        <w:tc>
          <w:tcPr>
            <w:tcW w:w="2168"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pH </w:t>
            </w:r>
          </w:p>
        </w:tc>
        <w:tc>
          <w:tcPr>
            <w:tcW w:w="171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 to 10 </w:t>
            </w:r>
          </w:p>
        </w:tc>
        <w:tc>
          <w:tcPr>
            <w:tcW w:w="180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 to 10 </w:t>
            </w:r>
          </w:p>
        </w:tc>
        <w:tc>
          <w:tcPr>
            <w:tcW w:w="189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 to 10 </w:t>
            </w:r>
          </w:p>
        </w:tc>
        <w:tc>
          <w:tcPr>
            <w:tcW w:w="234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 to 10 </w:t>
            </w:r>
          </w:p>
        </w:tc>
        <w:tc>
          <w:tcPr>
            <w:tcW w:w="4492"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 to 10 </w:t>
            </w:r>
          </w:p>
        </w:tc>
      </w:tr>
      <w:tr w:rsidR="00655FC2" w:rsidRPr="00F1751B" w:rsidTr="007716BA">
        <w:trPr>
          <w:trHeight w:val="441"/>
        </w:trPr>
        <w:tc>
          <w:tcPr>
            <w:tcW w:w="2168"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Moisture </w:t>
            </w:r>
          </w:p>
        </w:tc>
        <w:tc>
          <w:tcPr>
            <w:tcW w:w="171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w:t>
            </w:r>
          </w:p>
        </w:tc>
        <w:tc>
          <w:tcPr>
            <w:tcW w:w="180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w:t>
            </w:r>
          </w:p>
        </w:tc>
        <w:tc>
          <w:tcPr>
            <w:tcW w:w="189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w:t>
            </w:r>
          </w:p>
        </w:tc>
        <w:tc>
          <w:tcPr>
            <w:tcW w:w="234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w:t>
            </w:r>
          </w:p>
        </w:tc>
        <w:tc>
          <w:tcPr>
            <w:tcW w:w="4492"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w:t>
            </w:r>
          </w:p>
        </w:tc>
      </w:tr>
      <w:tr w:rsidR="00655FC2" w:rsidRPr="00F1751B" w:rsidTr="007716BA">
        <w:trPr>
          <w:trHeight w:val="1170"/>
        </w:trPr>
        <w:tc>
          <w:tcPr>
            <w:tcW w:w="2168"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Total Surface Area </w:t>
            </w:r>
          </w:p>
        </w:tc>
        <w:tc>
          <w:tcPr>
            <w:tcW w:w="171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500 m</w:t>
            </w:r>
            <w:r w:rsidRPr="00F1751B">
              <w:rPr>
                <w:rFonts w:ascii="Times New Roman" w:hAnsi="Times New Roman" w:cs="Times New Roman"/>
                <w:vertAlign w:val="superscript"/>
              </w:rPr>
              <w:t>2</w:t>
            </w:r>
            <w:r w:rsidRPr="00F1751B">
              <w:rPr>
                <w:rFonts w:ascii="Times New Roman" w:hAnsi="Times New Roman" w:cs="Times New Roman"/>
              </w:rPr>
              <w:t xml:space="preserve"> / gm. </w:t>
            </w:r>
          </w:p>
        </w:tc>
        <w:tc>
          <w:tcPr>
            <w:tcW w:w="180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750 m</w:t>
            </w:r>
            <w:r w:rsidRPr="00F1751B">
              <w:rPr>
                <w:rFonts w:ascii="Times New Roman" w:hAnsi="Times New Roman" w:cs="Times New Roman"/>
                <w:vertAlign w:val="superscript"/>
              </w:rPr>
              <w:t>2</w:t>
            </w:r>
            <w:r w:rsidRPr="00F1751B">
              <w:rPr>
                <w:rFonts w:ascii="Times New Roman" w:hAnsi="Times New Roman" w:cs="Times New Roman"/>
              </w:rPr>
              <w:t xml:space="preserve"> / gm. </w:t>
            </w:r>
          </w:p>
        </w:tc>
        <w:tc>
          <w:tcPr>
            <w:tcW w:w="189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850 m</w:t>
            </w:r>
            <w:r w:rsidRPr="00F1751B">
              <w:rPr>
                <w:rFonts w:ascii="Times New Roman" w:hAnsi="Times New Roman" w:cs="Times New Roman"/>
                <w:vertAlign w:val="superscript"/>
              </w:rPr>
              <w:t>2</w:t>
            </w:r>
            <w:r w:rsidRPr="00F1751B">
              <w:rPr>
                <w:rFonts w:ascii="Times New Roman" w:hAnsi="Times New Roman" w:cs="Times New Roman"/>
              </w:rPr>
              <w:t xml:space="preserve"> / gm. </w:t>
            </w:r>
          </w:p>
        </w:tc>
        <w:tc>
          <w:tcPr>
            <w:tcW w:w="234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950 m</w:t>
            </w:r>
            <w:r w:rsidRPr="00F1751B">
              <w:rPr>
                <w:rFonts w:ascii="Times New Roman" w:hAnsi="Times New Roman" w:cs="Times New Roman"/>
                <w:vertAlign w:val="superscript"/>
              </w:rPr>
              <w:t>2</w:t>
            </w:r>
            <w:r w:rsidRPr="00F1751B">
              <w:rPr>
                <w:rFonts w:ascii="Times New Roman" w:hAnsi="Times New Roman" w:cs="Times New Roman"/>
              </w:rPr>
              <w:t xml:space="preserve"> / gm. </w:t>
            </w:r>
          </w:p>
        </w:tc>
        <w:tc>
          <w:tcPr>
            <w:tcW w:w="4492"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1100 m</w:t>
            </w:r>
            <w:r w:rsidRPr="00F1751B">
              <w:rPr>
                <w:rFonts w:ascii="Times New Roman" w:hAnsi="Times New Roman" w:cs="Times New Roman"/>
                <w:vertAlign w:val="superscript"/>
              </w:rPr>
              <w:t>2</w:t>
            </w:r>
            <w:r w:rsidRPr="00F1751B">
              <w:rPr>
                <w:rFonts w:ascii="Times New Roman" w:hAnsi="Times New Roman" w:cs="Times New Roman"/>
              </w:rPr>
              <w:t xml:space="preserve"> / gm. </w:t>
            </w:r>
          </w:p>
        </w:tc>
      </w:tr>
      <w:tr w:rsidR="00655FC2" w:rsidRPr="00F1751B" w:rsidTr="007716BA">
        <w:trPr>
          <w:trHeight w:val="1170"/>
        </w:trPr>
        <w:tc>
          <w:tcPr>
            <w:tcW w:w="2168"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proofErr w:type="spellStart"/>
            <w:r w:rsidRPr="00F1751B">
              <w:rPr>
                <w:rFonts w:ascii="Times New Roman" w:hAnsi="Times New Roman" w:cs="Times New Roman"/>
              </w:rPr>
              <w:t>Bluk</w:t>
            </w:r>
            <w:proofErr w:type="spellEnd"/>
            <w:r w:rsidRPr="00F1751B">
              <w:rPr>
                <w:rFonts w:ascii="Times New Roman" w:hAnsi="Times New Roman" w:cs="Times New Roman"/>
              </w:rPr>
              <w:t xml:space="preserve"> Density </w:t>
            </w:r>
          </w:p>
        </w:tc>
        <w:tc>
          <w:tcPr>
            <w:tcW w:w="171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0.55 ±0.05 gm. / CC </w:t>
            </w:r>
          </w:p>
        </w:tc>
        <w:tc>
          <w:tcPr>
            <w:tcW w:w="180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0.53 ±0.05 gm. / CC </w:t>
            </w:r>
          </w:p>
        </w:tc>
        <w:tc>
          <w:tcPr>
            <w:tcW w:w="1890"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0.51 ±0.05 gm. / CC </w:t>
            </w:r>
          </w:p>
        </w:tc>
        <w:tc>
          <w:tcPr>
            <w:tcW w:w="2340"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0.50 ±0.05 gm. / CC </w:t>
            </w:r>
          </w:p>
        </w:tc>
        <w:tc>
          <w:tcPr>
            <w:tcW w:w="4492" w:type="dxa"/>
            <w:gridSpan w:val="2"/>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0.48 ±0.05 gm. / CC </w:t>
            </w:r>
          </w:p>
        </w:tc>
      </w:tr>
      <w:tr w:rsidR="00655FC2" w:rsidRPr="00F1751B" w:rsidTr="007716BA">
        <w:trPr>
          <w:trHeight w:val="1170"/>
        </w:trPr>
        <w:tc>
          <w:tcPr>
            <w:tcW w:w="2168"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Ball Pan Hardness no. </w:t>
            </w:r>
          </w:p>
        </w:tc>
        <w:tc>
          <w:tcPr>
            <w:tcW w:w="171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90 </w:t>
            </w:r>
          </w:p>
        </w:tc>
        <w:tc>
          <w:tcPr>
            <w:tcW w:w="180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85 </w:t>
            </w:r>
          </w:p>
        </w:tc>
        <w:tc>
          <w:tcPr>
            <w:tcW w:w="1890" w:type="dxa"/>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80 </w:t>
            </w:r>
          </w:p>
        </w:tc>
        <w:tc>
          <w:tcPr>
            <w:tcW w:w="2340"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80 </w:t>
            </w:r>
          </w:p>
        </w:tc>
        <w:tc>
          <w:tcPr>
            <w:tcW w:w="4492" w:type="dxa"/>
            <w:gridSpan w:val="2"/>
            <w:tcBorders>
              <w:top w:val="nil"/>
              <w:left w:val="nil"/>
              <w:bottom w:val="nil"/>
              <w:right w:val="nil"/>
            </w:tcBorders>
            <w:shd w:val="clear" w:color="auto" w:fill="ECF4F9"/>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70 </w:t>
            </w:r>
          </w:p>
        </w:tc>
      </w:tr>
      <w:tr w:rsidR="00655FC2" w:rsidRPr="00F1751B" w:rsidTr="007716BA">
        <w:trPr>
          <w:trHeight w:val="1170"/>
        </w:trPr>
        <w:tc>
          <w:tcPr>
            <w:tcW w:w="2168" w:type="dxa"/>
            <w:tcBorders>
              <w:top w:val="nil"/>
              <w:left w:val="nil"/>
              <w:bottom w:val="nil"/>
              <w:right w:val="nil"/>
            </w:tcBorders>
            <w:shd w:val="clear" w:color="auto" w:fill="DFEEF4"/>
            <w:tcMar>
              <w:top w:w="23" w:type="dxa"/>
              <w:left w:w="23" w:type="dxa"/>
              <w:bottom w:w="23" w:type="dxa"/>
              <w:right w:w="23" w:type="dxa"/>
            </w:tcMar>
            <w:vAlign w:val="cente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Ash Content </w:t>
            </w:r>
          </w:p>
        </w:tc>
        <w:tc>
          <w:tcPr>
            <w:tcW w:w="1710" w:type="dxa"/>
            <w:gridSpan w:val="2"/>
            <w:tcBorders>
              <w:top w:val="nil"/>
              <w:left w:val="nil"/>
              <w:bottom w:val="nil"/>
              <w:right w:val="nil"/>
            </w:tcBorders>
            <w:shd w:val="clear" w:color="auto" w:fill="DFEEF4"/>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Max </w:t>
            </w:r>
          </w:p>
        </w:tc>
        <w:tc>
          <w:tcPr>
            <w:tcW w:w="1800" w:type="dxa"/>
            <w:tcBorders>
              <w:top w:val="nil"/>
              <w:left w:val="nil"/>
              <w:bottom w:val="nil"/>
              <w:right w:val="nil"/>
            </w:tcBorders>
            <w:shd w:val="clear" w:color="auto" w:fill="DFEEF4"/>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Max </w:t>
            </w:r>
          </w:p>
        </w:tc>
        <w:tc>
          <w:tcPr>
            <w:tcW w:w="1890" w:type="dxa"/>
            <w:tcBorders>
              <w:top w:val="nil"/>
              <w:left w:val="nil"/>
              <w:bottom w:val="nil"/>
              <w:right w:val="nil"/>
            </w:tcBorders>
            <w:shd w:val="clear" w:color="auto" w:fill="DFEEF4"/>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Max </w:t>
            </w:r>
          </w:p>
        </w:tc>
        <w:tc>
          <w:tcPr>
            <w:tcW w:w="2340" w:type="dxa"/>
            <w:gridSpan w:val="2"/>
            <w:tcBorders>
              <w:top w:val="nil"/>
              <w:left w:val="nil"/>
              <w:bottom w:val="nil"/>
              <w:right w:val="nil"/>
            </w:tcBorders>
            <w:shd w:val="clear" w:color="auto" w:fill="DFEEF4"/>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Max </w:t>
            </w:r>
          </w:p>
        </w:tc>
        <w:tc>
          <w:tcPr>
            <w:tcW w:w="4492" w:type="dxa"/>
            <w:gridSpan w:val="2"/>
            <w:tcBorders>
              <w:top w:val="nil"/>
              <w:left w:val="nil"/>
              <w:bottom w:val="nil"/>
              <w:right w:val="nil"/>
            </w:tcBorders>
            <w:shd w:val="clear" w:color="auto" w:fill="DFEEF4"/>
            <w:tcMar>
              <w:top w:w="23" w:type="dxa"/>
              <w:left w:w="23" w:type="dxa"/>
              <w:bottom w:w="23" w:type="dxa"/>
              <w:right w:w="23" w:type="dxa"/>
            </w:tcMar>
            <w:hideMark/>
          </w:tcPr>
          <w:p w:rsidR="00907081" w:rsidRPr="00F1751B" w:rsidRDefault="00655FC2" w:rsidP="00655FC2">
            <w:pPr>
              <w:rPr>
                <w:rFonts w:ascii="Times New Roman" w:hAnsi="Times New Roman" w:cs="Times New Roman"/>
              </w:rPr>
            </w:pPr>
            <w:r w:rsidRPr="00F1751B">
              <w:rPr>
                <w:rFonts w:ascii="Times New Roman" w:hAnsi="Times New Roman" w:cs="Times New Roman"/>
              </w:rPr>
              <w:t xml:space="preserve">5.% Max </w:t>
            </w:r>
          </w:p>
        </w:tc>
      </w:tr>
    </w:tbl>
    <w:p w:rsidR="00655FC2" w:rsidRPr="00F1751B" w:rsidRDefault="00655FC2" w:rsidP="00655FC2">
      <w:pPr>
        <w:rPr>
          <w:rFonts w:ascii="Times New Roman" w:hAnsi="Times New Roman" w:cs="Times New Roman"/>
        </w:rPr>
      </w:pPr>
    </w:p>
    <w:p w:rsidR="00C14374" w:rsidRPr="00F1751B" w:rsidRDefault="00C14374" w:rsidP="00C14374">
      <w:pPr>
        <w:rPr>
          <w:rFonts w:ascii="Times New Roman" w:hAnsi="Times New Roman" w:cs="Times New Roman"/>
        </w:rPr>
      </w:pPr>
      <w:r w:rsidRPr="00F1751B">
        <w:rPr>
          <w:rFonts w:ascii="Times New Roman" w:hAnsi="Times New Roman" w:cs="Times New Roman"/>
        </w:rPr>
        <w:t xml:space="preserve">  </w:t>
      </w:r>
    </w:p>
    <w:p w:rsidR="009426D2" w:rsidRPr="00747F9E" w:rsidRDefault="00C14374" w:rsidP="00C14374">
      <w:pPr>
        <w:rPr>
          <w:rFonts w:ascii="Times New Roman" w:hAnsi="Times New Roman" w:cs="Times New Roman"/>
          <w:b/>
          <w:sz w:val="20"/>
          <w:szCs w:val="20"/>
        </w:rPr>
      </w:pPr>
      <w:r w:rsidRPr="00747F9E">
        <w:rPr>
          <w:rFonts w:ascii="Times New Roman" w:hAnsi="Times New Roman" w:cs="Times New Roman"/>
          <w:b/>
        </w:rPr>
        <w:t xml:space="preserve"> </w:t>
      </w:r>
      <w:r w:rsidR="00551FF4" w:rsidRPr="00747F9E">
        <w:rPr>
          <w:rFonts w:ascii="Times New Roman" w:hAnsi="Times New Roman" w:cs="Times New Roman"/>
          <w:b/>
          <w:sz w:val="20"/>
          <w:szCs w:val="20"/>
        </w:rPr>
        <w:t>Technical Specification for bio oil</w:t>
      </w:r>
      <w:r w:rsidR="004365F1">
        <w:rPr>
          <w:rFonts w:ascii="Times New Roman" w:hAnsi="Times New Roman" w:cs="Times New Roman"/>
          <w:b/>
          <w:sz w:val="20"/>
          <w:szCs w:val="20"/>
        </w:rPr>
        <w:t xml:space="preserve"> according to American Standard for Testing and Material </w:t>
      </w:r>
      <w:r w:rsidR="00551FF4" w:rsidRPr="00747F9E">
        <w:rPr>
          <w:rFonts w:ascii="Times New Roman" w:hAnsi="Times New Roman" w:cs="Times New Roman"/>
          <w:b/>
          <w:sz w:val="20"/>
          <w:szCs w:val="20"/>
        </w:rPr>
        <w:t>(ASTM).</w:t>
      </w:r>
    </w:p>
    <w:tbl>
      <w:tblPr>
        <w:tblW w:w="13200" w:type="dxa"/>
        <w:tblInd w:w="-1440" w:type="dxa"/>
        <w:tblCellMar>
          <w:left w:w="0" w:type="dxa"/>
          <w:right w:w="0" w:type="dxa"/>
        </w:tblCellMar>
        <w:tblLook w:val="04A0"/>
      </w:tblPr>
      <w:tblGrid>
        <w:gridCol w:w="1440"/>
        <w:gridCol w:w="2800"/>
        <w:gridCol w:w="3104"/>
        <w:gridCol w:w="2970"/>
        <w:gridCol w:w="2886"/>
      </w:tblGrid>
      <w:tr w:rsidR="009426D2" w:rsidRPr="00F1751B" w:rsidTr="00E775A4">
        <w:trPr>
          <w:trHeight w:val="1008"/>
        </w:trPr>
        <w:tc>
          <w:tcPr>
            <w:tcW w:w="14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b/>
                <w:bCs/>
              </w:rPr>
              <w:t xml:space="preserve">Sr. No. </w:t>
            </w:r>
          </w:p>
        </w:tc>
        <w:tc>
          <w:tcPr>
            <w:tcW w:w="280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b/>
                <w:bCs/>
              </w:rPr>
              <w:t xml:space="preserve">Material Samples </w:t>
            </w:r>
          </w:p>
        </w:tc>
        <w:tc>
          <w:tcPr>
            <w:tcW w:w="3104"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9426D2" w:rsidRPr="00F1751B" w:rsidRDefault="009426D2" w:rsidP="009426D2">
            <w:pPr>
              <w:rPr>
                <w:rFonts w:ascii="Times New Roman" w:hAnsi="Times New Roman" w:cs="Times New Roman"/>
              </w:rPr>
            </w:pPr>
            <w:r w:rsidRPr="00F1751B">
              <w:rPr>
                <w:rFonts w:ascii="Times New Roman" w:hAnsi="Times New Roman" w:cs="Times New Roman"/>
                <w:b/>
                <w:bCs/>
              </w:rPr>
              <w:t xml:space="preserve">       Viscosity @ 40*C</w:t>
            </w:r>
          </w:p>
          <w:p w:rsidR="00907081" w:rsidRPr="00F1751B" w:rsidRDefault="009426D2" w:rsidP="009426D2">
            <w:pPr>
              <w:rPr>
                <w:rFonts w:ascii="Times New Roman" w:hAnsi="Times New Roman" w:cs="Times New Roman"/>
              </w:rPr>
            </w:pPr>
            <w:r w:rsidRPr="00F1751B">
              <w:rPr>
                <w:rFonts w:ascii="Times New Roman" w:hAnsi="Times New Roman" w:cs="Times New Roman"/>
                <w:b/>
                <w:bCs/>
              </w:rPr>
              <w:t xml:space="preserve">Kinematic              Dynamic </w:t>
            </w:r>
          </w:p>
        </w:tc>
        <w:tc>
          <w:tcPr>
            <w:tcW w:w="297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9426D2" w:rsidRPr="00F1751B" w:rsidRDefault="009426D2" w:rsidP="009426D2">
            <w:pPr>
              <w:rPr>
                <w:rFonts w:ascii="Times New Roman" w:hAnsi="Times New Roman" w:cs="Times New Roman"/>
              </w:rPr>
            </w:pPr>
            <w:r w:rsidRPr="00F1751B">
              <w:rPr>
                <w:rFonts w:ascii="Times New Roman" w:hAnsi="Times New Roman" w:cs="Times New Roman"/>
                <w:b/>
                <w:bCs/>
              </w:rPr>
              <w:t xml:space="preserve">    Calorific Value</w:t>
            </w:r>
          </w:p>
          <w:p w:rsidR="00907081" w:rsidRPr="00F1751B" w:rsidRDefault="009426D2" w:rsidP="009426D2">
            <w:pPr>
              <w:rPr>
                <w:rFonts w:ascii="Times New Roman" w:hAnsi="Times New Roman" w:cs="Times New Roman"/>
              </w:rPr>
            </w:pPr>
            <w:r w:rsidRPr="00F1751B">
              <w:rPr>
                <w:rFonts w:ascii="Times New Roman" w:hAnsi="Times New Roman" w:cs="Times New Roman"/>
                <w:b/>
                <w:bCs/>
              </w:rPr>
              <w:t xml:space="preserve">       (Kcal/Kg) </w:t>
            </w:r>
          </w:p>
        </w:tc>
        <w:tc>
          <w:tcPr>
            <w:tcW w:w="2886"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hideMark/>
          </w:tcPr>
          <w:p w:rsidR="009426D2" w:rsidRPr="00F1751B" w:rsidRDefault="009426D2" w:rsidP="009426D2">
            <w:pPr>
              <w:rPr>
                <w:rFonts w:ascii="Times New Roman" w:hAnsi="Times New Roman" w:cs="Times New Roman"/>
              </w:rPr>
            </w:pPr>
            <w:r w:rsidRPr="00F1751B">
              <w:rPr>
                <w:rFonts w:ascii="Times New Roman" w:hAnsi="Times New Roman" w:cs="Times New Roman"/>
                <w:b/>
                <w:bCs/>
              </w:rPr>
              <w:t xml:space="preserve">Moisture </w:t>
            </w:r>
          </w:p>
          <w:p w:rsidR="00907081" w:rsidRPr="00F1751B" w:rsidRDefault="009426D2" w:rsidP="009426D2">
            <w:pPr>
              <w:rPr>
                <w:rFonts w:ascii="Times New Roman" w:hAnsi="Times New Roman" w:cs="Times New Roman"/>
              </w:rPr>
            </w:pPr>
            <w:r w:rsidRPr="00F1751B">
              <w:rPr>
                <w:rFonts w:ascii="Times New Roman" w:hAnsi="Times New Roman" w:cs="Times New Roman"/>
                <w:b/>
                <w:bCs/>
              </w:rPr>
              <w:t xml:space="preserve">      (%) </w:t>
            </w:r>
          </w:p>
        </w:tc>
      </w:tr>
      <w:tr w:rsidR="009426D2" w:rsidRPr="00F1751B" w:rsidTr="009426D2">
        <w:trPr>
          <w:trHeight w:val="584"/>
        </w:trPr>
        <w:tc>
          <w:tcPr>
            <w:tcW w:w="1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1. </w:t>
            </w:r>
          </w:p>
        </w:tc>
        <w:tc>
          <w:tcPr>
            <w:tcW w:w="28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Coconut Shell </w:t>
            </w:r>
          </w:p>
        </w:tc>
        <w:tc>
          <w:tcPr>
            <w:tcW w:w="310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17.6Cst/s            18.37mPa.s </w:t>
            </w:r>
          </w:p>
        </w:tc>
        <w:tc>
          <w:tcPr>
            <w:tcW w:w="29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         4456.6 </w:t>
            </w:r>
          </w:p>
        </w:tc>
        <w:tc>
          <w:tcPr>
            <w:tcW w:w="288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    21.3 </w:t>
            </w:r>
          </w:p>
        </w:tc>
      </w:tr>
      <w:tr w:rsidR="009426D2" w:rsidRPr="00F1751B" w:rsidTr="009426D2">
        <w:trPr>
          <w:trHeight w:val="584"/>
        </w:trPr>
        <w:tc>
          <w:tcPr>
            <w:tcW w:w="1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2. </w:t>
            </w:r>
          </w:p>
        </w:tc>
        <w:tc>
          <w:tcPr>
            <w:tcW w:w="28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Coconut Front </w:t>
            </w:r>
          </w:p>
        </w:tc>
        <w:tc>
          <w:tcPr>
            <w:tcW w:w="310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17.8Cst/s            18.48mPa.s </w:t>
            </w:r>
          </w:p>
        </w:tc>
        <w:tc>
          <w:tcPr>
            <w:tcW w:w="29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         4616 </w:t>
            </w:r>
          </w:p>
        </w:tc>
        <w:tc>
          <w:tcPr>
            <w:tcW w:w="288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07081" w:rsidRPr="00F1751B" w:rsidRDefault="009426D2" w:rsidP="009426D2">
            <w:pPr>
              <w:rPr>
                <w:rFonts w:ascii="Times New Roman" w:hAnsi="Times New Roman" w:cs="Times New Roman"/>
              </w:rPr>
            </w:pPr>
            <w:r w:rsidRPr="00F1751B">
              <w:rPr>
                <w:rFonts w:ascii="Times New Roman" w:hAnsi="Times New Roman" w:cs="Times New Roman"/>
              </w:rPr>
              <w:t xml:space="preserve">      23 </w:t>
            </w:r>
          </w:p>
        </w:tc>
      </w:tr>
    </w:tbl>
    <w:p w:rsidR="00C14374" w:rsidRPr="00F1751B" w:rsidRDefault="00C14374" w:rsidP="00C14374">
      <w:pPr>
        <w:rPr>
          <w:rFonts w:ascii="Times New Roman" w:hAnsi="Times New Roman" w:cs="Times New Roman"/>
        </w:rPr>
      </w:pPr>
    </w:p>
    <w:p w:rsidR="00026B42" w:rsidRPr="00F1751B" w:rsidRDefault="00026B42" w:rsidP="003B0432">
      <w:pPr>
        <w:rPr>
          <w:rFonts w:ascii="Times New Roman" w:hAnsi="Times New Roman" w:cs="Times New Roman"/>
        </w:rPr>
        <w:sectPr w:rsidR="00026B42" w:rsidRPr="00F1751B" w:rsidSect="000218D3">
          <w:type w:val="continuous"/>
          <w:pgSz w:w="12240" w:h="15840"/>
          <w:pgMar w:top="1440" w:right="1440" w:bottom="1440" w:left="1440" w:header="720" w:footer="720" w:gutter="0"/>
          <w:cols w:space="720"/>
          <w:docGrid w:linePitch="360"/>
        </w:sectPr>
      </w:pPr>
    </w:p>
    <w:p w:rsidR="003B0432" w:rsidRPr="00434633" w:rsidRDefault="00747F9E" w:rsidP="003B0432">
      <w:pPr>
        <w:rPr>
          <w:rFonts w:ascii="Times New Roman" w:hAnsi="Times New Roman" w:cs="Times New Roman"/>
          <w:sz w:val="20"/>
          <w:szCs w:val="20"/>
        </w:rPr>
      </w:pPr>
      <w:r>
        <w:rPr>
          <w:rFonts w:ascii="Times New Roman" w:hAnsi="Times New Roman" w:cs="Times New Roman"/>
          <w:b/>
        </w:rPr>
        <w:lastRenderedPageBreak/>
        <w:t>5</w:t>
      </w:r>
      <w:r w:rsidR="00E142D8" w:rsidRPr="00747F9E">
        <w:rPr>
          <w:rFonts w:ascii="Times New Roman" w:hAnsi="Times New Roman" w:cs="Times New Roman"/>
          <w:b/>
        </w:rPr>
        <w:t>.</w:t>
      </w:r>
      <w:r>
        <w:rPr>
          <w:rFonts w:ascii="Times New Roman" w:hAnsi="Times New Roman" w:cs="Times New Roman"/>
          <w:b/>
        </w:rPr>
        <w:t xml:space="preserve"> </w:t>
      </w:r>
      <w:r w:rsidR="00E142D8" w:rsidRPr="00747F9E">
        <w:rPr>
          <w:rFonts w:ascii="Times New Roman" w:hAnsi="Times New Roman" w:cs="Times New Roman"/>
          <w:b/>
        </w:rPr>
        <w:t>Preparation of Model:</w:t>
      </w:r>
      <w:r w:rsidR="00E142D8" w:rsidRPr="00434633">
        <w:rPr>
          <w:rFonts w:ascii="Times New Roman" w:hAnsi="Times New Roman" w:cs="Times New Roman"/>
          <w:sz w:val="20"/>
          <w:szCs w:val="20"/>
        </w:rPr>
        <w:t xml:space="preserve"> Now prepare the model for production of Activated carbon and Bio oil by Activation and Pyrolisis process respectively. Then test the product according to above specifications.</w:t>
      </w:r>
    </w:p>
    <w:p w:rsidR="003B0432" w:rsidRPr="00434633" w:rsidRDefault="00747F9E" w:rsidP="003B0432">
      <w:pPr>
        <w:rPr>
          <w:rFonts w:ascii="Times New Roman" w:hAnsi="Times New Roman" w:cs="Times New Roman"/>
          <w:sz w:val="20"/>
          <w:szCs w:val="20"/>
        </w:rPr>
      </w:pPr>
      <w:r w:rsidRPr="00747F9E">
        <w:rPr>
          <w:rFonts w:ascii="Times New Roman" w:hAnsi="Times New Roman" w:cs="Times New Roman"/>
          <w:b/>
        </w:rPr>
        <w:lastRenderedPageBreak/>
        <w:t>6</w:t>
      </w:r>
      <w:r w:rsidR="00E142D8" w:rsidRPr="00747F9E">
        <w:rPr>
          <w:rFonts w:ascii="Times New Roman" w:hAnsi="Times New Roman" w:cs="Times New Roman"/>
          <w:b/>
        </w:rPr>
        <w:t>.</w:t>
      </w:r>
      <w:r w:rsidRPr="00747F9E">
        <w:rPr>
          <w:rFonts w:ascii="Times New Roman" w:hAnsi="Times New Roman" w:cs="Times New Roman"/>
          <w:b/>
        </w:rPr>
        <w:t xml:space="preserve"> </w:t>
      </w:r>
      <w:r w:rsidR="00E142D8" w:rsidRPr="00747F9E">
        <w:rPr>
          <w:rFonts w:ascii="Times New Roman" w:hAnsi="Times New Roman" w:cs="Times New Roman"/>
          <w:b/>
        </w:rPr>
        <w:t>Execution of project:</w:t>
      </w:r>
      <w:r w:rsidR="00E142D8" w:rsidRPr="00434633">
        <w:rPr>
          <w:rFonts w:ascii="Times New Roman" w:hAnsi="Times New Roman" w:cs="Times New Roman"/>
          <w:sz w:val="20"/>
          <w:szCs w:val="20"/>
        </w:rPr>
        <w:t xml:space="preserve"> After testing the product for above technical specifications then</w:t>
      </w:r>
    </w:p>
    <w:p w:rsidR="003B0432" w:rsidRPr="00434633" w:rsidRDefault="003B0432" w:rsidP="003B0432">
      <w:pPr>
        <w:pStyle w:val="ListParagraph"/>
        <w:numPr>
          <w:ilvl w:val="0"/>
          <w:numId w:val="10"/>
        </w:numPr>
        <w:rPr>
          <w:rFonts w:ascii="Times New Roman" w:hAnsi="Times New Roman" w:cs="Times New Roman"/>
          <w:sz w:val="20"/>
          <w:szCs w:val="20"/>
        </w:rPr>
      </w:pPr>
      <w:r w:rsidRPr="00434633">
        <w:rPr>
          <w:rFonts w:ascii="Times New Roman" w:hAnsi="Times New Roman" w:cs="Times New Roman"/>
          <w:sz w:val="20"/>
          <w:szCs w:val="20"/>
        </w:rPr>
        <w:lastRenderedPageBreak/>
        <w:t>A</w:t>
      </w:r>
      <w:r w:rsidR="00E142D8" w:rsidRPr="00434633">
        <w:rPr>
          <w:rFonts w:ascii="Times New Roman" w:hAnsi="Times New Roman" w:cs="Times New Roman"/>
          <w:sz w:val="20"/>
          <w:szCs w:val="20"/>
        </w:rPr>
        <w:t xml:space="preserve">nalyze the </w:t>
      </w:r>
      <w:r w:rsidRPr="00434633">
        <w:rPr>
          <w:rFonts w:ascii="Times New Roman" w:hAnsi="Times New Roman" w:cs="Times New Roman"/>
          <w:sz w:val="20"/>
          <w:szCs w:val="20"/>
        </w:rPr>
        <w:t xml:space="preserve">number of units required for production, </w:t>
      </w:r>
    </w:p>
    <w:p w:rsidR="003B0432" w:rsidRPr="00434633" w:rsidRDefault="003B0432" w:rsidP="003B0432">
      <w:pPr>
        <w:pStyle w:val="ListParagraph"/>
        <w:numPr>
          <w:ilvl w:val="0"/>
          <w:numId w:val="10"/>
        </w:numPr>
        <w:rPr>
          <w:rFonts w:ascii="Times New Roman" w:hAnsi="Times New Roman" w:cs="Times New Roman"/>
          <w:sz w:val="20"/>
          <w:szCs w:val="20"/>
        </w:rPr>
      </w:pPr>
      <w:r w:rsidRPr="00434633">
        <w:rPr>
          <w:rFonts w:ascii="Times New Roman" w:hAnsi="Times New Roman" w:cs="Times New Roman"/>
          <w:sz w:val="20"/>
          <w:szCs w:val="20"/>
        </w:rPr>
        <w:t xml:space="preserve">Number of workers, </w:t>
      </w:r>
    </w:p>
    <w:p w:rsidR="00E142D8" w:rsidRPr="00434633" w:rsidRDefault="003B0432" w:rsidP="003B0432">
      <w:pPr>
        <w:pStyle w:val="ListParagraph"/>
        <w:numPr>
          <w:ilvl w:val="0"/>
          <w:numId w:val="10"/>
        </w:numPr>
        <w:rPr>
          <w:rFonts w:ascii="Times New Roman" w:hAnsi="Times New Roman" w:cs="Times New Roman"/>
          <w:sz w:val="20"/>
          <w:szCs w:val="20"/>
        </w:rPr>
      </w:pPr>
      <w:r w:rsidRPr="00434633">
        <w:rPr>
          <w:rFonts w:ascii="Times New Roman" w:hAnsi="Times New Roman" w:cs="Times New Roman"/>
          <w:sz w:val="20"/>
          <w:szCs w:val="20"/>
        </w:rPr>
        <w:t>Insurance of the components and workers</w:t>
      </w:r>
    </w:p>
    <w:p w:rsidR="003B0432" w:rsidRPr="00434633" w:rsidRDefault="003B0432" w:rsidP="003B0432">
      <w:pPr>
        <w:pStyle w:val="ListParagraph"/>
        <w:numPr>
          <w:ilvl w:val="0"/>
          <w:numId w:val="10"/>
        </w:numPr>
        <w:rPr>
          <w:rFonts w:ascii="Times New Roman" w:hAnsi="Times New Roman" w:cs="Times New Roman"/>
          <w:sz w:val="20"/>
          <w:szCs w:val="20"/>
        </w:rPr>
      </w:pPr>
      <w:r w:rsidRPr="00434633">
        <w:rPr>
          <w:rFonts w:ascii="Times New Roman" w:hAnsi="Times New Roman" w:cs="Times New Roman"/>
          <w:sz w:val="20"/>
          <w:szCs w:val="20"/>
        </w:rPr>
        <w:t>Costing of the product</w:t>
      </w:r>
    </w:p>
    <w:p w:rsidR="003B0432" w:rsidRPr="00434633" w:rsidRDefault="003B0432" w:rsidP="003B0432">
      <w:pPr>
        <w:pStyle w:val="ListParagraph"/>
        <w:numPr>
          <w:ilvl w:val="0"/>
          <w:numId w:val="10"/>
        </w:numPr>
        <w:rPr>
          <w:rFonts w:ascii="Times New Roman" w:hAnsi="Times New Roman" w:cs="Times New Roman"/>
          <w:sz w:val="20"/>
          <w:szCs w:val="20"/>
        </w:rPr>
      </w:pPr>
      <w:r w:rsidRPr="00434633">
        <w:rPr>
          <w:rFonts w:ascii="Times New Roman" w:hAnsi="Times New Roman" w:cs="Times New Roman"/>
          <w:sz w:val="20"/>
          <w:szCs w:val="20"/>
        </w:rPr>
        <w:t>Marketing</w:t>
      </w:r>
    </w:p>
    <w:p w:rsidR="003B0432" w:rsidRPr="00434633" w:rsidRDefault="003B0432" w:rsidP="003B0432">
      <w:pPr>
        <w:rPr>
          <w:rFonts w:ascii="Times New Roman" w:hAnsi="Times New Roman" w:cs="Times New Roman"/>
          <w:sz w:val="20"/>
          <w:szCs w:val="20"/>
        </w:rPr>
      </w:pPr>
      <w:r w:rsidRPr="00434633">
        <w:rPr>
          <w:rFonts w:ascii="Times New Roman" w:hAnsi="Times New Roman" w:cs="Times New Roman"/>
          <w:sz w:val="20"/>
          <w:szCs w:val="20"/>
        </w:rPr>
        <w:t xml:space="preserve">The price of activated carbon is about </w:t>
      </w:r>
      <w:r w:rsidRPr="00434633">
        <w:rPr>
          <w:rFonts w:ascii="Times New Roman" w:hAnsi="Times New Roman" w:cs="Times New Roman"/>
          <w:b/>
          <w:sz w:val="20"/>
          <w:szCs w:val="20"/>
        </w:rPr>
        <w:t>34 to 40 per kg</w:t>
      </w:r>
      <w:r w:rsidRPr="00434633">
        <w:rPr>
          <w:rFonts w:ascii="Times New Roman" w:hAnsi="Times New Roman" w:cs="Times New Roman"/>
          <w:sz w:val="20"/>
          <w:szCs w:val="20"/>
        </w:rPr>
        <w:t xml:space="preserve"> and generally sold </w:t>
      </w:r>
      <w:r w:rsidRPr="00434633">
        <w:rPr>
          <w:rFonts w:ascii="Times New Roman" w:hAnsi="Times New Roman" w:cs="Times New Roman"/>
          <w:b/>
          <w:sz w:val="20"/>
          <w:szCs w:val="20"/>
        </w:rPr>
        <w:t xml:space="preserve">per </w:t>
      </w:r>
      <w:r w:rsidR="0017661D" w:rsidRPr="00434633">
        <w:rPr>
          <w:rFonts w:ascii="Times New Roman" w:hAnsi="Times New Roman" w:cs="Times New Roman"/>
          <w:b/>
          <w:sz w:val="20"/>
          <w:szCs w:val="20"/>
        </w:rPr>
        <w:t>ton</w:t>
      </w:r>
      <w:r w:rsidRPr="00434633">
        <w:rPr>
          <w:rFonts w:ascii="Times New Roman" w:hAnsi="Times New Roman" w:cs="Times New Roman"/>
          <w:sz w:val="20"/>
          <w:szCs w:val="20"/>
        </w:rPr>
        <w:t>.</w:t>
      </w:r>
    </w:p>
    <w:p w:rsidR="003B0432" w:rsidRPr="00434633" w:rsidRDefault="003B0432" w:rsidP="003B0432">
      <w:pPr>
        <w:jc w:val="center"/>
        <w:rPr>
          <w:rFonts w:ascii="Times New Roman" w:hAnsi="Times New Roman" w:cs="Times New Roman"/>
          <w:b/>
          <w:sz w:val="20"/>
          <w:szCs w:val="20"/>
        </w:rPr>
      </w:pPr>
      <w:r w:rsidRPr="00434633">
        <w:rPr>
          <w:rFonts w:ascii="Times New Roman" w:hAnsi="Times New Roman" w:cs="Times New Roman"/>
          <w:b/>
          <w:sz w:val="20"/>
          <w:szCs w:val="20"/>
        </w:rPr>
        <w:t>Reference</w:t>
      </w:r>
    </w:p>
    <w:p w:rsidR="003B0432" w:rsidRPr="004365F1" w:rsidRDefault="003B0432" w:rsidP="003B0432">
      <w:pPr>
        <w:rPr>
          <w:rFonts w:ascii="Times New Roman" w:hAnsi="Times New Roman" w:cs="Times New Roman"/>
          <w:b/>
          <w:sz w:val="20"/>
          <w:szCs w:val="20"/>
        </w:rPr>
      </w:pPr>
      <w:r w:rsidRPr="00434633">
        <w:rPr>
          <w:rFonts w:ascii="Times New Roman" w:hAnsi="Times New Roman" w:cs="Times New Roman"/>
          <w:sz w:val="20"/>
          <w:szCs w:val="20"/>
        </w:rPr>
        <w:t>1.</w:t>
      </w:r>
      <w:r w:rsidR="00747F9E">
        <w:rPr>
          <w:rFonts w:ascii="Times New Roman" w:hAnsi="Times New Roman" w:cs="Times New Roman"/>
          <w:sz w:val="20"/>
          <w:szCs w:val="20"/>
        </w:rPr>
        <w:t xml:space="preserve"> </w:t>
      </w:r>
      <w:r w:rsidRPr="004365F1">
        <w:rPr>
          <w:rFonts w:ascii="Times New Roman" w:hAnsi="Times New Roman" w:cs="Times New Roman"/>
          <w:b/>
          <w:sz w:val="20"/>
          <w:szCs w:val="20"/>
        </w:rPr>
        <w:t>International Research Journal of Engineering and Technology (IRJET)</w:t>
      </w:r>
    </w:p>
    <w:p w:rsidR="003B0432" w:rsidRPr="004365F1" w:rsidRDefault="003B0432" w:rsidP="003B0432">
      <w:pPr>
        <w:rPr>
          <w:rFonts w:ascii="Times New Roman" w:hAnsi="Times New Roman" w:cs="Times New Roman"/>
          <w:b/>
          <w:sz w:val="20"/>
          <w:szCs w:val="20"/>
        </w:rPr>
      </w:pPr>
      <w:r w:rsidRPr="00434633">
        <w:rPr>
          <w:rFonts w:ascii="Times New Roman" w:hAnsi="Times New Roman" w:cs="Times New Roman"/>
          <w:sz w:val="20"/>
          <w:szCs w:val="20"/>
        </w:rPr>
        <w:t xml:space="preserve">2. </w:t>
      </w:r>
      <w:r w:rsidRPr="004365F1">
        <w:rPr>
          <w:rFonts w:ascii="Times New Roman" w:hAnsi="Times New Roman" w:cs="Times New Roman"/>
          <w:b/>
          <w:sz w:val="20"/>
          <w:szCs w:val="20"/>
        </w:rPr>
        <w:t>Coconut Board of India</w:t>
      </w:r>
    </w:p>
    <w:p w:rsidR="003B0432" w:rsidRPr="004365F1" w:rsidRDefault="003B0432" w:rsidP="003B0432">
      <w:pPr>
        <w:rPr>
          <w:rFonts w:ascii="Times New Roman" w:hAnsi="Times New Roman" w:cs="Times New Roman"/>
          <w:b/>
          <w:sz w:val="20"/>
          <w:szCs w:val="20"/>
        </w:rPr>
      </w:pPr>
      <w:r w:rsidRPr="00434633">
        <w:rPr>
          <w:rFonts w:ascii="Times New Roman" w:hAnsi="Times New Roman" w:cs="Times New Roman"/>
          <w:sz w:val="20"/>
          <w:szCs w:val="20"/>
        </w:rPr>
        <w:t xml:space="preserve"> 3</w:t>
      </w:r>
      <w:r w:rsidRPr="004365F1">
        <w:rPr>
          <w:rFonts w:ascii="Times New Roman" w:hAnsi="Times New Roman" w:cs="Times New Roman"/>
          <w:b/>
          <w:sz w:val="20"/>
          <w:szCs w:val="20"/>
        </w:rPr>
        <w:t>.</w:t>
      </w:r>
      <w:r w:rsidR="00747F9E" w:rsidRPr="004365F1">
        <w:rPr>
          <w:rFonts w:ascii="Times New Roman" w:hAnsi="Times New Roman" w:cs="Times New Roman"/>
          <w:b/>
          <w:sz w:val="20"/>
          <w:szCs w:val="20"/>
        </w:rPr>
        <w:t xml:space="preserve"> </w:t>
      </w:r>
      <w:r w:rsidRPr="004365F1">
        <w:rPr>
          <w:rFonts w:ascii="Times New Roman" w:hAnsi="Times New Roman" w:cs="Times New Roman"/>
          <w:b/>
          <w:sz w:val="20"/>
          <w:szCs w:val="20"/>
        </w:rPr>
        <w:t>International Journal of Innovative Research in Science, Engineering and Technology (IJIRSET)</w:t>
      </w:r>
    </w:p>
    <w:p w:rsidR="00747F9E" w:rsidRDefault="00626FA7" w:rsidP="003B0432">
      <w:pPr>
        <w:rPr>
          <w:rFonts w:ascii="Times New Roman" w:hAnsi="Times New Roman" w:cs="Times New Roman"/>
          <w:sz w:val="20"/>
          <w:szCs w:val="20"/>
        </w:rPr>
      </w:pPr>
      <w:r w:rsidRPr="00626FA7">
        <w:rPr>
          <w:rFonts w:ascii="Times New Roman" w:hAnsi="Times New Roman" w:cs="Times New Roman"/>
          <w:bCs/>
          <w:sz w:val="20"/>
          <w:szCs w:val="20"/>
        </w:rPr>
        <w:t>4</w:t>
      </w:r>
      <w:r w:rsidR="003B0432" w:rsidRPr="00626FA7">
        <w:rPr>
          <w:rFonts w:ascii="Times New Roman" w:hAnsi="Times New Roman" w:cs="Times New Roman"/>
          <w:bCs/>
          <w:sz w:val="20"/>
          <w:szCs w:val="20"/>
        </w:rPr>
        <w:t>.</w:t>
      </w:r>
      <w:r w:rsidR="00747F9E">
        <w:rPr>
          <w:rFonts w:ascii="Times New Roman" w:hAnsi="Times New Roman" w:cs="Times New Roman"/>
          <w:bCs/>
          <w:sz w:val="20"/>
          <w:szCs w:val="20"/>
        </w:rPr>
        <w:t xml:space="preserve"> </w:t>
      </w:r>
      <w:r w:rsidR="00941C68" w:rsidRPr="00434633">
        <w:rPr>
          <w:rFonts w:ascii="Times New Roman" w:hAnsi="Times New Roman" w:cs="Times New Roman"/>
          <w:b/>
          <w:bCs/>
          <w:sz w:val="20"/>
          <w:szCs w:val="20"/>
        </w:rPr>
        <w:t xml:space="preserve">PRODUCTION OF ACTIVATED CARBON FROM DRY COCONUT SHELL AND ITS EFFICIENCY IN TREATING </w:t>
      </w:r>
      <w:r w:rsidR="003B0432" w:rsidRPr="00434633">
        <w:rPr>
          <w:rFonts w:ascii="Times New Roman" w:hAnsi="Times New Roman" w:cs="Times New Roman"/>
          <w:b/>
          <w:bCs/>
          <w:sz w:val="20"/>
          <w:szCs w:val="20"/>
        </w:rPr>
        <w:t xml:space="preserve">  </w:t>
      </w:r>
      <w:r w:rsidR="00941C68" w:rsidRPr="00434633">
        <w:rPr>
          <w:rFonts w:ascii="Times New Roman" w:hAnsi="Times New Roman" w:cs="Times New Roman"/>
          <w:b/>
          <w:bCs/>
          <w:sz w:val="20"/>
          <w:szCs w:val="20"/>
        </w:rPr>
        <w:t>WASTE WATER</w:t>
      </w:r>
      <w:r w:rsidR="00941C68" w:rsidRPr="00434633">
        <w:rPr>
          <w:rFonts w:ascii="Times New Roman" w:hAnsi="Times New Roman" w:cs="Times New Roman"/>
          <w:sz w:val="20"/>
          <w:szCs w:val="20"/>
        </w:rPr>
        <w:t xml:space="preserve">  Susheela.P Department of Zoology PSGR Krishnammal College for Women Coimbatore, Tamilnadu, India. Radha.R Department of Zoology PSGR Krishnammal College for Women Coimbatore, Tamilnadu, India</w:t>
      </w:r>
    </w:p>
    <w:p w:rsidR="003B0432" w:rsidRPr="00434633" w:rsidRDefault="003B0432" w:rsidP="003B0432">
      <w:pPr>
        <w:rPr>
          <w:rFonts w:ascii="Times New Roman" w:hAnsi="Times New Roman" w:cs="Times New Roman"/>
          <w:sz w:val="20"/>
          <w:szCs w:val="20"/>
        </w:rPr>
      </w:pPr>
      <w:r w:rsidRPr="00434633">
        <w:rPr>
          <w:rFonts w:ascii="Times New Roman" w:hAnsi="Times New Roman" w:cs="Times New Roman"/>
          <w:b/>
          <w:bCs/>
          <w:sz w:val="20"/>
          <w:szCs w:val="20"/>
        </w:rPr>
        <w:t xml:space="preserve"> IJCBS RESEARCH PAPER VOL. 1 [ISSUE 10] JANUARY, 2015</w:t>
      </w:r>
      <w:r w:rsidRPr="00434633">
        <w:rPr>
          <w:rFonts w:ascii="Times New Roman" w:hAnsi="Times New Roman" w:cs="Times New Roman"/>
          <w:sz w:val="20"/>
          <w:szCs w:val="20"/>
        </w:rPr>
        <w:t xml:space="preserve"> </w:t>
      </w:r>
    </w:p>
    <w:p w:rsidR="00747F9E" w:rsidRDefault="003B0432" w:rsidP="003B0432">
      <w:pPr>
        <w:rPr>
          <w:rFonts w:ascii="Times New Roman" w:hAnsi="Times New Roman" w:cs="Times New Roman"/>
          <w:sz w:val="20"/>
          <w:szCs w:val="20"/>
        </w:rPr>
      </w:pPr>
      <w:r w:rsidRPr="00626FA7">
        <w:rPr>
          <w:rFonts w:ascii="Times New Roman" w:hAnsi="Times New Roman" w:cs="Times New Roman"/>
          <w:bCs/>
          <w:sz w:val="20"/>
          <w:szCs w:val="20"/>
        </w:rPr>
        <w:lastRenderedPageBreak/>
        <w:t>5</w:t>
      </w:r>
      <w:r w:rsidRPr="00434633">
        <w:rPr>
          <w:rFonts w:ascii="Times New Roman" w:hAnsi="Times New Roman" w:cs="Times New Roman"/>
          <w:b/>
          <w:bCs/>
          <w:sz w:val="20"/>
          <w:szCs w:val="20"/>
        </w:rPr>
        <w:t>.</w:t>
      </w:r>
      <w:r w:rsidR="00AF00D5" w:rsidRPr="00434633">
        <w:rPr>
          <w:rFonts w:ascii="Times New Roman" w:hAnsi="Times New Roman" w:cs="Times New Roman"/>
          <w:b/>
          <w:bCs/>
          <w:sz w:val="20"/>
          <w:szCs w:val="20"/>
        </w:rPr>
        <w:t xml:space="preserve"> </w:t>
      </w:r>
      <w:r w:rsidR="00941C68" w:rsidRPr="00434633">
        <w:rPr>
          <w:rFonts w:ascii="Times New Roman" w:hAnsi="Times New Roman" w:cs="Times New Roman"/>
          <w:b/>
          <w:bCs/>
          <w:sz w:val="20"/>
          <w:szCs w:val="20"/>
        </w:rPr>
        <w:t xml:space="preserve">Extraction of carbon black from coconut </w:t>
      </w:r>
      <w:r w:rsidR="00765419" w:rsidRPr="00434633">
        <w:rPr>
          <w:rFonts w:ascii="Times New Roman" w:hAnsi="Times New Roman" w:cs="Times New Roman"/>
          <w:b/>
          <w:bCs/>
          <w:sz w:val="20"/>
          <w:szCs w:val="20"/>
        </w:rPr>
        <w:t xml:space="preserve">shell </w:t>
      </w:r>
      <w:r w:rsidR="00765419" w:rsidRPr="00765419">
        <w:rPr>
          <w:rFonts w:ascii="Times New Roman" w:hAnsi="Times New Roman" w:cs="Times New Roman"/>
          <w:bCs/>
          <w:sz w:val="20"/>
          <w:szCs w:val="20"/>
        </w:rPr>
        <w:t>Rahul</w:t>
      </w:r>
      <w:r w:rsidR="00941C68" w:rsidRPr="00434633">
        <w:rPr>
          <w:rFonts w:ascii="Times New Roman" w:hAnsi="Times New Roman" w:cs="Times New Roman"/>
          <w:sz w:val="20"/>
          <w:szCs w:val="20"/>
        </w:rPr>
        <w:t xml:space="preserve"> G Karmankar </w:t>
      </w:r>
      <w:r w:rsidR="00747F9E">
        <w:rPr>
          <w:rFonts w:ascii="Times New Roman" w:hAnsi="Times New Roman" w:cs="Times New Roman"/>
          <w:sz w:val="20"/>
          <w:szCs w:val="20"/>
        </w:rPr>
        <w:t>(</w:t>
      </w:r>
      <w:r w:rsidRPr="00434633">
        <w:rPr>
          <w:rFonts w:ascii="Times New Roman" w:hAnsi="Times New Roman" w:cs="Times New Roman"/>
          <w:sz w:val="20"/>
          <w:szCs w:val="20"/>
        </w:rPr>
        <w:t>Asst. professor, Mechanical Engineering Department,</w:t>
      </w:r>
      <w:r w:rsidR="00B6737D">
        <w:rPr>
          <w:rFonts w:ascii="Times New Roman" w:hAnsi="Times New Roman" w:cs="Times New Roman"/>
          <w:sz w:val="20"/>
          <w:szCs w:val="20"/>
        </w:rPr>
        <w:t xml:space="preserve"> </w:t>
      </w:r>
      <w:r w:rsidRPr="00434633">
        <w:rPr>
          <w:rFonts w:ascii="Times New Roman" w:hAnsi="Times New Roman" w:cs="Times New Roman"/>
          <w:sz w:val="20"/>
          <w:szCs w:val="20"/>
        </w:rPr>
        <w:t>RTMNU,</w:t>
      </w:r>
      <w:r w:rsidR="00B6737D">
        <w:rPr>
          <w:rFonts w:ascii="Times New Roman" w:hAnsi="Times New Roman" w:cs="Times New Roman"/>
          <w:sz w:val="20"/>
          <w:szCs w:val="20"/>
        </w:rPr>
        <w:t xml:space="preserve"> </w:t>
      </w:r>
      <w:r w:rsidR="00B6737D" w:rsidRPr="00434633">
        <w:rPr>
          <w:rFonts w:ascii="Times New Roman" w:hAnsi="Times New Roman" w:cs="Times New Roman"/>
          <w:sz w:val="20"/>
          <w:szCs w:val="20"/>
        </w:rPr>
        <w:t>Maharashtra, India</w:t>
      </w:r>
      <w:r w:rsidR="00747F9E">
        <w:rPr>
          <w:rFonts w:ascii="Times New Roman" w:hAnsi="Times New Roman" w:cs="Times New Roman"/>
          <w:sz w:val="20"/>
          <w:szCs w:val="20"/>
        </w:rPr>
        <w:t>)</w:t>
      </w:r>
    </w:p>
    <w:p w:rsidR="003B0432" w:rsidRPr="00747F9E" w:rsidRDefault="003B0432" w:rsidP="003B0432">
      <w:pPr>
        <w:rPr>
          <w:rFonts w:ascii="Times New Roman" w:hAnsi="Times New Roman" w:cs="Times New Roman"/>
          <w:sz w:val="20"/>
          <w:szCs w:val="20"/>
        </w:rPr>
      </w:pPr>
      <w:r w:rsidRPr="00434633">
        <w:rPr>
          <w:rFonts w:ascii="Times New Roman" w:hAnsi="Times New Roman" w:cs="Times New Roman"/>
          <w:b/>
          <w:bCs/>
          <w:sz w:val="20"/>
          <w:szCs w:val="20"/>
        </w:rPr>
        <w:t xml:space="preserve"> IRJET VOL. 3 Issue 01-Jan-2016 </w:t>
      </w:r>
    </w:p>
    <w:p w:rsidR="00AF00D5" w:rsidRPr="00434633" w:rsidRDefault="00AF00D5" w:rsidP="00AF00D5">
      <w:pPr>
        <w:rPr>
          <w:rFonts w:ascii="Times New Roman" w:hAnsi="Times New Roman" w:cs="Times New Roman"/>
          <w:sz w:val="20"/>
          <w:szCs w:val="20"/>
        </w:rPr>
      </w:pPr>
      <w:r w:rsidRPr="00626FA7">
        <w:rPr>
          <w:rFonts w:ascii="Times New Roman" w:hAnsi="Times New Roman" w:cs="Times New Roman"/>
          <w:bCs/>
          <w:sz w:val="20"/>
          <w:szCs w:val="20"/>
        </w:rPr>
        <w:t>6.</w:t>
      </w:r>
      <w:r w:rsidR="00217E6F">
        <w:rPr>
          <w:rFonts w:ascii="Times New Roman" w:hAnsi="Times New Roman" w:cs="Times New Roman"/>
          <w:b/>
          <w:bCs/>
          <w:sz w:val="20"/>
          <w:szCs w:val="20"/>
        </w:rPr>
        <w:t xml:space="preserve">  </w:t>
      </w:r>
      <w:r w:rsidRPr="00434633">
        <w:rPr>
          <w:rFonts w:ascii="Times New Roman" w:hAnsi="Times New Roman" w:cs="Times New Roman"/>
          <w:b/>
          <w:bCs/>
          <w:sz w:val="20"/>
          <w:szCs w:val="20"/>
        </w:rPr>
        <w:t xml:space="preserve">Preparation of Activated Carbon from Green Coconut Shell  </w:t>
      </w:r>
      <w:r w:rsidRPr="00434633">
        <w:rPr>
          <w:rFonts w:ascii="Times New Roman" w:hAnsi="Times New Roman" w:cs="Times New Roman"/>
          <w:sz w:val="20"/>
          <w:szCs w:val="20"/>
        </w:rPr>
        <w:t xml:space="preserve">  </w:t>
      </w:r>
    </w:p>
    <w:p w:rsidR="00AF00D5" w:rsidRPr="00434633" w:rsidRDefault="00AF00D5" w:rsidP="00AF00D5">
      <w:pPr>
        <w:rPr>
          <w:rFonts w:ascii="Times New Roman" w:hAnsi="Times New Roman" w:cs="Times New Roman"/>
          <w:sz w:val="20"/>
          <w:szCs w:val="20"/>
        </w:rPr>
      </w:pPr>
      <w:r w:rsidRPr="00434633">
        <w:rPr>
          <w:rFonts w:ascii="Times New Roman" w:hAnsi="Times New Roman" w:cs="Times New Roman"/>
          <w:sz w:val="20"/>
          <w:szCs w:val="20"/>
        </w:rPr>
        <w:t xml:space="preserve">          Dipa Das , Debi Prasad Samal , Meikap BC1,2* 1 Department of Chemical   Engineering, Indian Institute of Technology (IIT) Kharagpur, West Bengal,   India</w:t>
      </w:r>
    </w:p>
    <w:p w:rsidR="00AF00D5" w:rsidRPr="004365F1" w:rsidRDefault="00AF00D5" w:rsidP="00AF00D5">
      <w:pPr>
        <w:rPr>
          <w:rFonts w:ascii="Times New Roman" w:hAnsi="Times New Roman" w:cs="Times New Roman"/>
          <w:b/>
          <w:sz w:val="20"/>
          <w:szCs w:val="20"/>
        </w:rPr>
      </w:pPr>
      <w:r w:rsidRPr="00434633">
        <w:rPr>
          <w:rFonts w:ascii="Times New Roman" w:hAnsi="Times New Roman" w:cs="Times New Roman"/>
          <w:sz w:val="20"/>
          <w:szCs w:val="20"/>
          <w:lang w:val="en-IN"/>
        </w:rPr>
        <w:t>7.</w:t>
      </w:r>
      <w:r w:rsidRPr="004365F1">
        <w:rPr>
          <w:rFonts w:ascii="Times New Roman" w:hAnsi="Times New Roman" w:cs="Times New Roman"/>
          <w:b/>
          <w:sz w:val="20"/>
          <w:szCs w:val="20"/>
          <w:lang w:val="en-IN"/>
        </w:rPr>
        <w:t>International Journal for Service Learning in Engineering Vol. 7, No. 1, pp. 93-104, Spring 2012 ISSN 1555-9033</w:t>
      </w:r>
    </w:p>
    <w:p w:rsidR="00AF00D5" w:rsidRPr="00434633" w:rsidRDefault="00AF00D5" w:rsidP="00AF00D5">
      <w:pPr>
        <w:rPr>
          <w:rFonts w:ascii="Times New Roman" w:hAnsi="Times New Roman" w:cs="Times New Roman"/>
          <w:sz w:val="20"/>
          <w:szCs w:val="20"/>
        </w:rPr>
      </w:pPr>
      <w:r w:rsidRPr="00434633">
        <w:rPr>
          <w:rFonts w:ascii="Times New Roman" w:hAnsi="Times New Roman" w:cs="Times New Roman"/>
          <w:sz w:val="20"/>
          <w:szCs w:val="20"/>
          <w:lang w:val="en-IN"/>
        </w:rPr>
        <w:t>8.</w:t>
      </w:r>
      <w:r w:rsidR="00217E6F">
        <w:rPr>
          <w:rFonts w:ascii="Times New Roman" w:hAnsi="Times New Roman" w:cs="Times New Roman"/>
          <w:sz w:val="20"/>
          <w:szCs w:val="20"/>
          <w:lang w:val="en-IN"/>
        </w:rPr>
        <w:t xml:space="preserve"> </w:t>
      </w:r>
      <w:r w:rsidRPr="004365F1">
        <w:rPr>
          <w:rFonts w:ascii="Times New Roman" w:hAnsi="Times New Roman" w:cs="Times New Roman"/>
          <w:b/>
          <w:sz w:val="20"/>
          <w:szCs w:val="20"/>
          <w:lang w:val="en-IN"/>
        </w:rPr>
        <w:t>The University of Arizona Electronic Theses and Dissertations Reproduction and Distribution Rights</w:t>
      </w:r>
    </w:p>
    <w:p w:rsidR="00AF00D5" w:rsidRPr="004365F1" w:rsidRDefault="00AF00D5" w:rsidP="00AF00D5">
      <w:pPr>
        <w:rPr>
          <w:rFonts w:ascii="Times New Roman" w:hAnsi="Times New Roman" w:cs="Times New Roman"/>
          <w:b/>
          <w:sz w:val="20"/>
          <w:szCs w:val="20"/>
        </w:rPr>
      </w:pPr>
      <w:r w:rsidRPr="00434633">
        <w:rPr>
          <w:rFonts w:ascii="Times New Roman" w:hAnsi="Times New Roman" w:cs="Times New Roman"/>
          <w:sz w:val="20"/>
          <w:szCs w:val="20"/>
          <w:lang w:val="en-IN"/>
        </w:rPr>
        <w:t xml:space="preserve"> 9.</w:t>
      </w:r>
      <w:r w:rsidR="00217E6F">
        <w:rPr>
          <w:rFonts w:ascii="Times New Roman" w:hAnsi="Times New Roman" w:cs="Times New Roman"/>
          <w:sz w:val="20"/>
          <w:szCs w:val="20"/>
          <w:lang w:val="en-IN"/>
        </w:rPr>
        <w:t xml:space="preserve"> </w:t>
      </w:r>
      <w:r w:rsidRPr="004365F1">
        <w:rPr>
          <w:rFonts w:ascii="Times New Roman" w:hAnsi="Times New Roman" w:cs="Times New Roman"/>
          <w:b/>
          <w:sz w:val="20"/>
          <w:szCs w:val="20"/>
          <w:lang w:val="en-IN"/>
        </w:rPr>
        <w:t>Department</w:t>
      </w:r>
      <w:r w:rsidRPr="00434633">
        <w:rPr>
          <w:rFonts w:ascii="Times New Roman" w:hAnsi="Times New Roman" w:cs="Times New Roman"/>
          <w:sz w:val="20"/>
          <w:szCs w:val="20"/>
          <w:lang w:val="en-IN"/>
        </w:rPr>
        <w:t xml:space="preserve"> </w:t>
      </w:r>
      <w:r w:rsidRPr="004365F1">
        <w:rPr>
          <w:rFonts w:ascii="Times New Roman" w:hAnsi="Times New Roman" w:cs="Times New Roman"/>
          <w:b/>
          <w:sz w:val="20"/>
          <w:szCs w:val="20"/>
          <w:lang w:val="en-IN"/>
        </w:rPr>
        <w:t>of Energy Engineering and Science, Graduate School of Engineering, Nagoya University, Furo-cho, Chikusa-ku, Nagoya-shi, Aichi 464-8603, Japan</w:t>
      </w:r>
    </w:p>
    <w:p w:rsidR="00AF00D5" w:rsidRPr="00765419" w:rsidRDefault="00AF00D5" w:rsidP="00AF00D5">
      <w:pPr>
        <w:rPr>
          <w:rFonts w:ascii="Times New Roman" w:hAnsi="Times New Roman" w:cs="Times New Roman"/>
          <w:b/>
          <w:sz w:val="20"/>
          <w:szCs w:val="20"/>
        </w:rPr>
      </w:pPr>
      <w:r w:rsidRPr="00434633">
        <w:rPr>
          <w:rFonts w:ascii="Times New Roman" w:hAnsi="Times New Roman" w:cs="Times New Roman"/>
          <w:sz w:val="20"/>
          <w:szCs w:val="20"/>
          <w:lang w:val="en-IN"/>
        </w:rPr>
        <w:t>10.</w:t>
      </w:r>
      <w:r w:rsidR="00217E6F">
        <w:rPr>
          <w:rFonts w:ascii="Times New Roman" w:hAnsi="Times New Roman" w:cs="Times New Roman"/>
          <w:sz w:val="20"/>
          <w:szCs w:val="20"/>
          <w:lang w:val="en-IN"/>
        </w:rPr>
        <w:t xml:space="preserve"> </w:t>
      </w:r>
      <w:r w:rsidRPr="004365F1">
        <w:rPr>
          <w:rFonts w:ascii="Times New Roman" w:hAnsi="Times New Roman" w:cs="Times New Roman"/>
          <w:b/>
          <w:sz w:val="20"/>
          <w:szCs w:val="20"/>
          <w:lang w:val="en-IN"/>
        </w:rPr>
        <w:t>Research Institute for Industrial Technology, Aichi Institute of Technology, 1247 Yachigusa, Yakusa-cho, Toyota-shi, Aichi 470-0392, Ja</w:t>
      </w:r>
      <w:r w:rsidR="00765419">
        <w:rPr>
          <w:rFonts w:ascii="Times New Roman" w:hAnsi="Times New Roman" w:cs="Times New Roman"/>
          <w:b/>
          <w:sz w:val="20"/>
          <w:szCs w:val="20"/>
          <w:lang w:val="en-IN"/>
        </w:rPr>
        <w:t>pan</w:t>
      </w:r>
    </w:p>
    <w:p w:rsidR="00026B42" w:rsidRDefault="00026B42" w:rsidP="00AF00D5">
      <w:pPr>
        <w:sectPr w:rsidR="00026B42" w:rsidSect="00026B42">
          <w:type w:val="continuous"/>
          <w:pgSz w:w="12240" w:h="15840"/>
          <w:pgMar w:top="1440" w:right="1440" w:bottom="1440" w:left="1440" w:header="720" w:footer="720" w:gutter="0"/>
          <w:cols w:num="2" w:space="720"/>
          <w:docGrid w:linePitch="360"/>
        </w:sectPr>
      </w:pPr>
    </w:p>
    <w:p w:rsidR="00AF00D5" w:rsidRPr="00AF00D5" w:rsidRDefault="00AF00D5" w:rsidP="00AF00D5"/>
    <w:p w:rsidR="00AF00D5" w:rsidRPr="003B0432" w:rsidRDefault="00AF00D5" w:rsidP="003B0432"/>
    <w:p w:rsidR="003B0432" w:rsidRPr="003B0432" w:rsidRDefault="003B0432" w:rsidP="003B0432"/>
    <w:p w:rsidR="003B0432" w:rsidRPr="003B0432" w:rsidRDefault="003B0432" w:rsidP="003B0432"/>
    <w:p w:rsidR="003B0432" w:rsidRDefault="003B0432" w:rsidP="003B0432"/>
    <w:p w:rsidR="003B0432" w:rsidRPr="00451554" w:rsidRDefault="003B0432" w:rsidP="00451554"/>
    <w:p w:rsidR="00451554" w:rsidRPr="00451554" w:rsidRDefault="00451554" w:rsidP="00451554"/>
    <w:p w:rsidR="00DA429F" w:rsidRPr="00DA429F" w:rsidRDefault="00DA429F" w:rsidP="00DA429F"/>
    <w:p w:rsidR="00187AE4" w:rsidRPr="00AD0EE1" w:rsidRDefault="00187AE4" w:rsidP="00187AE4"/>
    <w:p w:rsidR="00196EDA" w:rsidRDefault="00196EDA" w:rsidP="00187AE4">
      <w:pPr>
        <w:rPr>
          <w:rFonts w:asciiTheme="majorHAnsi" w:hAnsiTheme="majorHAnsi"/>
        </w:rPr>
      </w:pPr>
    </w:p>
    <w:p w:rsidR="00DC11B1" w:rsidRDefault="00DC11B1" w:rsidP="00DD0B17">
      <w:pPr>
        <w:rPr>
          <w:rFonts w:asciiTheme="majorHAnsi" w:hAnsiTheme="majorHAnsi"/>
        </w:rPr>
      </w:pPr>
    </w:p>
    <w:p w:rsidR="00F61052" w:rsidRPr="00DD0B17" w:rsidRDefault="00DD0B17" w:rsidP="00DD0B17">
      <w:pPr>
        <w:rPr>
          <w:rFonts w:asciiTheme="majorHAnsi" w:hAnsiTheme="majorHAnsi"/>
        </w:rPr>
      </w:pPr>
      <w:r w:rsidRPr="00DD0B17">
        <w:rPr>
          <w:rFonts w:asciiTheme="majorHAnsi" w:hAnsiTheme="majorHAnsi"/>
        </w:rPr>
        <w:t xml:space="preserve"> </w:t>
      </w:r>
    </w:p>
    <w:sectPr w:rsidR="00F61052" w:rsidRPr="00DD0B17" w:rsidSect="000218D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5107"/>
    <w:multiLevelType w:val="hybridMultilevel"/>
    <w:tmpl w:val="9092B6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0E07D0"/>
    <w:multiLevelType w:val="hybridMultilevel"/>
    <w:tmpl w:val="D660D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2B285C"/>
    <w:multiLevelType w:val="hybridMultilevel"/>
    <w:tmpl w:val="FE6E8506"/>
    <w:lvl w:ilvl="0" w:tplc="5022C2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00C6A"/>
    <w:multiLevelType w:val="hybridMultilevel"/>
    <w:tmpl w:val="04AC9C5C"/>
    <w:lvl w:ilvl="0" w:tplc="08947D2C">
      <w:start w:val="1"/>
      <w:numFmt w:val="bullet"/>
      <w:lvlText w:val=""/>
      <w:lvlJc w:val="left"/>
      <w:pPr>
        <w:tabs>
          <w:tab w:val="num" w:pos="720"/>
        </w:tabs>
        <w:ind w:left="720" w:hanging="360"/>
      </w:pPr>
      <w:rPr>
        <w:rFonts w:ascii="Wingdings" w:hAnsi="Wingdings" w:hint="default"/>
      </w:rPr>
    </w:lvl>
    <w:lvl w:ilvl="1" w:tplc="9800B528" w:tentative="1">
      <w:start w:val="1"/>
      <w:numFmt w:val="bullet"/>
      <w:lvlText w:val=""/>
      <w:lvlJc w:val="left"/>
      <w:pPr>
        <w:tabs>
          <w:tab w:val="num" w:pos="1440"/>
        </w:tabs>
        <w:ind w:left="1440" w:hanging="360"/>
      </w:pPr>
      <w:rPr>
        <w:rFonts w:ascii="Wingdings" w:hAnsi="Wingdings" w:hint="default"/>
      </w:rPr>
    </w:lvl>
    <w:lvl w:ilvl="2" w:tplc="3C04F018" w:tentative="1">
      <w:start w:val="1"/>
      <w:numFmt w:val="bullet"/>
      <w:lvlText w:val=""/>
      <w:lvlJc w:val="left"/>
      <w:pPr>
        <w:tabs>
          <w:tab w:val="num" w:pos="2160"/>
        </w:tabs>
        <w:ind w:left="2160" w:hanging="360"/>
      </w:pPr>
      <w:rPr>
        <w:rFonts w:ascii="Wingdings" w:hAnsi="Wingdings" w:hint="default"/>
      </w:rPr>
    </w:lvl>
    <w:lvl w:ilvl="3" w:tplc="8C4CD09C" w:tentative="1">
      <w:start w:val="1"/>
      <w:numFmt w:val="bullet"/>
      <w:lvlText w:val=""/>
      <w:lvlJc w:val="left"/>
      <w:pPr>
        <w:tabs>
          <w:tab w:val="num" w:pos="2880"/>
        </w:tabs>
        <w:ind w:left="2880" w:hanging="360"/>
      </w:pPr>
      <w:rPr>
        <w:rFonts w:ascii="Wingdings" w:hAnsi="Wingdings" w:hint="default"/>
      </w:rPr>
    </w:lvl>
    <w:lvl w:ilvl="4" w:tplc="6B58743C" w:tentative="1">
      <w:start w:val="1"/>
      <w:numFmt w:val="bullet"/>
      <w:lvlText w:val=""/>
      <w:lvlJc w:val="left"/>
      <w:pPr>
        <w:tabs>
          <w:tab w:val="num" w:pos="3600"/>
        </w:tabs>
        <w:ind w:left="3600" w:hanging="360"/>
      </w:pPr>
      <w:rPr>
        <w:rFonts w:ascii="Wingdings" w:hAnsi="Wingdings" w:hint="default"/>
      </w:rPr>
    </w:lvl>
    <w:lvl w:ilvl="5" w:tplc="87263D06" w:tentative="1">
      <w:start w:val="1"/>
      <w:numFmt w:val="bullet"/>
      <w:lvlText w:val=""/>
      <w:lvlJc w:val="left"/>
      <w:pPr>
        <w:tabs>
          <w:tab w:val="num" w:pos="4320"/>
        </w:tabs>
        <w:ind w:left="4320" w:hanging="360"/>
      </w:pPr>
      <w:rPr>
        <w:rFonts w:ascii="Wingdings" w:hAnsi="Wingdings" w:hint="default"/>
      </w:rPr>
    </w:lvl>
    <w:lvl w:ilvl="6" w:tplc="920EC224" w:tentative="1">
      <w:start w:val="1"/>
      <w:numFmt w:val="bullet"/>
      <w:lvlText w:val=""/>
      <w:lvlJc w:val="left"/>
      <w:pPr>
        <w:tabs>
          <w:tab w:val="num" w:pos="5040"/>
        </w:tabs>
        <w:ind w:left="5040" w:hanging="360"/>
      </w:pPr>
      <w:rPr>
        <w:rFonts w:ascii="Wingdings" w:hAnsi="Wingdings" w:hint="default"/>
      </w:rPr>
    </w:lvl>
    <w:lvl w:ilvl="7" w:tplc="89DADD4E" w:tentative="1">
      <w:start w:val="1"/>
      <w:numFmt w:val="bullet"/>
      <w:lvlText w:val=""/>
      <w:lvlJc w:val="left"/>
      <w:pPr>
        <w:tabs>
          <w:tab w:val="num" w:pos="5760"/>
        </w:tabs>
        <w:ind w:left="5760" w:hanging="360"/>
      </w:pPr>
      <w:rPr>
        <w:rFonts w:ascii="Wingdings" w:hAnsi="Wingdings" w:hint="default"/>
      </w:rPr>
    </w:lvl>
    <w:lvl w:ilvl="8" w:tplc="B4A24B16" w:tentative="1">
      <w:start w:val="1"/>
      <w:numFmt w:val="bullet"/>
      <w:lvlText w:val=""/>
      <w:lvlJc w:val="left"/>
      <w:pPr>
        <w:tabs>
          <w:tab w:val="num" w:pos="6480"/>
        </w:tabs>
        <w:ind w:left="6480" w:hanging="360"/>
      </w:pPr>
      <w:rPr>
        <w:rFonts w:ascii="Wingdings" w:hAnsi="Wingdings" w:hint="default"/>
      </w:rPr>
    </w:lvl>
  </w:abstractNum>
  <w:abstractNum w:abstractNumId="4">
    <w:nsid w:val="27A47B04"/>
    <w:multiLevelType w:val="hybridMultilevel"/>
    <w:tmpl w:val="4498E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767A7"/>
    <w:multiLevelType w:val="hybridMultilevel"/>
    <w:tmpl w:val="F7564646"/>
    <w:lvl w:ilvl="0" w:tplc="3B9C5C7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2DA37247"/>
    <w:multiLevelType w:val="hybridMultilevel"/>
    <w:tmpl w:val="BF62AD3C"/>
    <w:lvl w:ilvl="0" w:tplc="8B943B80">
      <w:start w:val="2"/>
      <w:numFmt w:val="decimal"/>
      <w:lvlText w:val="%1."/>
      <w:lvlJc w:val="left"/>
      <w:pPr>
        <w:tabs>
          <w:tab w:val="num" w:pos="720"/>
        </w:tabs>
        <w:ind w:left="720" w:hanging="360"/>
      </w:pPr>
    </w:lvl>
    <w:lvl w:ilvl="1" w:tplc="0B9A5754" w:tentative="1">
      <w:start w:val="1"/>
      <w:numFmt w:val="decimal"/>
      <w:lvlText w:val="%2."/>
      <w:lvlJc w:val="left"/>
      <w:pPr>
        <w:tabs>
          <w:tab w:val="num" w:pos="1440"/>
        </w:tabs>
        <w:ind w:left="1440" w:hanging="360"/>
      </w:pPr>
    </w:lvl>
    <w:lvl w:ilvl="2" w:tplc="C622A556" w:tentative="1">
      <w:start w:val="1"/>
      <w:numFmt w:val="decimal"/>
      <w:lvlText w:val="%3."/>
      <w:lvlJc w:val="left"/>
      <w:pPr>
        <w:tabs>
          <w:tab w:val="num" w:pos="2160"/>
        </w:tabs>
        <w:ind w:left="2160" w:hanging="360"/>
      </w:pPr>
    </w:lvl>
    <w:lvl w:ilvl="3" w:tplc="46BAAB5C" w:tentative="1">
      <w:start w:val="1"/>
      <w:numFmt w:val="decimal"/>
      <w:lvlText w:val="%4."/>
      <w:lvlJc w:val="left"/>
      <w:pPr>
        <w:tabs>
          <w:tab w:val="num" w:pos="2880"/>
        </w:tabs>
        <w:ind w:left="2880" w:hanging="360"/>
      </w:pPr>
    </w:lvl>
    <w:lvl w:ilvl="4" w:tplc="61D21506" w:tentative="1">
      <w:start w:val="1"/>
      <w:numFmt w:val="decimal"/>
      <w:lvlText w:val="%5."/>
      <w:lvlJc w:val="left"/>
      <w:pPr>
        <w:tabs>
          <w:tab w:val="num" w:pos="3600"/>
        </w:tabs>
        <w:ind w:left="3600" w:hanging="360"/>
      </w:pPr>
    </w:lvl>
    <w:lvl w:ilvl="5" w:tplc="0FF44718" w:tentative="1">
      <w:start w:val="1"/>
      <w:numFmt w:val="decimal"/>
      <w:lvlText w:val="%6."/>
      <w:lvlJc w:val="left"/>
      <w:pPr>
        <w:tabs>
          <w:tab w:val="num" w:pos="4320"/>
        </w:tabs>
        <w:ind w:left="4320" w:hanging="360"/>
      </w:pPr>
    </w:lvl>
    <w:lvl w:ilvl="6" w:tplc="CFE660CA" w:tentative="1">
      <w:start w:val="1"/>
      <w:numFmt w:val="decimal"/>
      <w:lvlText w:val="%7."/>
      <w:lvlJc w:val="left"/>
      <w:pPr>
        <w:tabs>
          <w:tab w:val="num" w:pos="5040"/>
        </w:tabs>
        <w:ind w:left="5040" w:hanging="360"/>
      </w:pPr>
    </w:lvl>
    <w:lvl w:ilvl="7" w:tplc="A968A89C" w:tentative="1">
      <w:start w:val="1"/>
      <w:numFmt w:val="decimal"/>
      <w:lvlText w:val="%8."/>
      <w:lvlJc w:val="left"/>
      <w:pPr>
        <w:tabs>
          <w:tab w:val="num" w:pos="5760"/>
        </w:tabs>
        <w:ind w:left="5760" w:hanging="360"/>
      </w:pPr>
    </w:lvl>
    <w:lvl w:ilvl="8" w:tplc="FC26CAE6" w:tentative="1">
      <w:start w:val="1"/>
      <w:numFmt w:val="decimal"/>
      <w:lvlText w:val="%9."/>
      <w:lvlJc w:val="left"/>
      <w:pPr>
        <w:tabs>
          <w:tab w:val="num" w:pos="6480"/>
        </w:tabs>
        <w:ind w:left="6480" w:hanging="360"/>
      </w:pPr>
    </w:lvl>
  </w:abstractNum>
  <w:abstractNum w:abstractNumId="7">
    <w:nsid w:val="38165BFC"/>
    <w:multiLevelType w:val="hybridMultilevel"/>
    <w:tmpl w:val="1B641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E0B6D"/>
    <w:multiLevelType w:val="hybridMultilevel"/>
    <w:tmpl w:val="2AC4216A"/>
    <w:lvl w:ilvl="0" w:tplc="4BC40290">
      <w:start w:val="1"/>
      <w:numFmt w:val="decimal"/>
      <w:lvlText w:val="%1."/>
      <w:lvlJc w:val="left"/>
      <w:pPr>
        <w:tabs>
          <w:tab w:val="num" w:pos="720"/>
        </w:tabs>
        <w:ind w:left="720" w:hanging="360"/>
      </w:pPr>
    </w:lvl>
    <w:lvl w:ilvl="1" w:tplc="B2444782" w:tentative="1">
      <w:start w:val="1"/>
      <w:numFmt w:val="decimal"/>
      <w:lvlText w:val="%2."/>
      <w:lvlJc w:val="left"/>
      <w:pPr>
        <w:tabs>
          <w:tab w:val="num" w:pos="1440"/>
        </w:tabs>
        <w:ind w:left="1440" w:hanging="360"/>
      </w:pPr>
    </w:lvl>
    <w:lvl w:ilvl="2" w:tplc="C0A87F4A" w:tentative="1">
      <w:start w:val="1"/>
      <w:numFmt w:val="decimal"/>
      <w:lvlText w:val="%3."/>
      <w:lvlJc w:val="left"/>
      <w:pPr>
        <w:tabs>
          <w:tab w:val="num" w:pos="2160"/>
        </w:tabs>
        <w:ind w:left="2160" w:hanging="360"/>
      </w:pPr>
    </w:lvl>
    <w:lvl w:ilvl="3" w:tplc="BB846F50" w:tentative="1">
      <w:start w:val="1"/>
      <w:numFmt w:val="decimal"/>
      <w:lvlText w:val="%4."/>
      <w:lvlJc w:val="left"/>
      <w:pPr>
        <w:tabs>
          <w:tab w:val="num" w:pos="2880"/>
        </w:tabs>
        <w:ind w:left="2880" w:hanging="360"/>
      </w:pPr>
    </w:lvl>
    <w:lvl w:ilvl="4" w:tplc="AD46065E" w:tentative="1">
      <w:start w:val="1"/>
      <w:numFmt w:val="decimal"/>
      <w:lvlText w:val="%5."/>
      <w:lvlJc w:val="left"/>
      <w:pPr>
        <w:tabs>
          <w:tab w:val="num" w:pos="3600"/>
        </w:tabs>
        <w:ind w:left="3600" w:hanging="360"/>
      </w:pPr>
    </w:lvl>
    <w:lvl w:ilvl="5" w:tplc="7D48A488" w:tentative="1">
      <w:start w:val="1"/>
      <w:numFmt w:val="decimal"/>
      <w:lvlText w:val="%6."/>
      <w:lvlJc w:val="left"/>
      <w:pPr>
        <w:tabs>
          <w:tab w:val="num" w:pos="4320"/>
        </w:tabs>
        <w:ind w:left="4320" w:hanging="360"/>
      </w:pPr>
    </w:lvl>
    <w:lvl w:ilvl="6" w:tplc="6C323CAE" w:tentative="1">
      <w:start w:val="1"/>
      <w:numFmt w:val="decimal"/>
      <w:lvlText w:val="%7."/>
      <w:lvlJc w:val="left"/>
      <w:pPr>
        <w:tabs>
          <w:tab w:val="num" w:pos="5040"/>
        </w:tabs>
        <w:ind w:left="5040" w:hanging="360"/>
      </w:pPr>
    </w:lvl>
    <w:lvl w:ilvl="7" w:tplc="2A9C1FA0" w:tentative="1">
      <w:start w:val="1"/>
      <w:numFmt w:val="decimal"/>
      <w:lvlText w:val="%8."/>
      <w:lvlJc w:val="left"/>
      <w:pPr>
        <w:tabs>
          <w:tab w:val="num" w:pos="5760"/>
        </w:tabs>
        <w:ind w:left="5760" w:hanging="360"/>
      </w:pPr>
    </w:lvl>
    <w:lvl w:ilvl="8" w:tplc="8C984BAC" w:tentative="1">
      <w:start w:val="1"/>
      <w:numFmt w:val="decimal"/>
      <w:lvlText w:val="%9."/>
      <w:lvlJc w:val="left"/>
      <w:pPr>
        <w:tabs>
          <w:tab w:val="num" w:pos="6480"/>
        </w:tabs>
        <w:ind w:left="6480" w:hanging="360"/>
      </w:pPr>
    </w:lvl>
  </w:abstractNum>
  <w:abstractNum w:abstractNumId="9">
    <w:nsid w:val="3DB50DF9"/>
    <w:multiLevelType w:val="hybridMultilevel"/>
    <w:tmpl w:val="8354A17E"/>
    <w:lvl w:ilvl="0" w:tplc="EC7844BA">
      <w:start w:val="2"/>
      <w:numFmt w:val="decimal"/>
      <w:lvlText w:val="%1."/>
      <w:lvlJc w:val="left"/>
      <w:pPr>
        <w:tabs>
          <w:tab w:val="num" w:pos="720"/>
        </w:tabs>
        <w:ind w:left="720" w:hanging="360"/>
      </w:pPr>
    </w:lvl>
    <w:lvl w:ilvl="1" w:tplc="E056F734" w:tentative="1">
      <w:start w:val="1"/>
      <w:numFmt w:val="decimal"/>
      <w:lvlText w:val="%2."/>
      <w:lvlJc w:val="left"/>
      <w:pPr>
        <w:tabs>
          <w:tab w:val="num" w:pos="1440"/>
        </w:tabs>
        <w:ind w:left="1440" w:hanging="360"/>
      </w:pPr>
    </w:lvl>
    <w:lvl w:ilvl="2" w:tplc="3C0AADB8" w:tentative="1">
      <w:start w:val="1"/>
      <w:numFmt w:val="decimal"/>
      <w:lvlText w:val="%3."/>
      <w:lvlJc w:val="left"/>
      <w:pPr>
        <w:tabs>
          <w:tab w:val="num" w:pos="2160"/>
        </w:tabs>
        <w:ind w:left="2160" w:hanging="360"/>
      </w:pPr>
    </w:lvl>
    <w:lvl w:ilvl="3" w:tplc="F34A01A2" w:tentative="1">
      <w:start w:val="1"/>
      <w:numFmt w:val="decimal"/>
      <w:lvlText w:val="%4."/>
      <w:lvlJc w:val="left"/>
      <w:pPr>
        <w:tabs>
          <w:tab w:val="num" w:pos="2880"/>
        </w:tabs>
        <w:ind w:left="2880" w:hanging="360"/>
      </w:pPr>
    </w:lvl>
    <w:lvl w:ilvl="4" w:tplc="104473F2" w:tentative="1">
      <w:start w:val="1"/>
      <w:numFmt w:val="decimal"/>
      <w:lvlText w:val="%5."/>
      <w:lvlJc w:val="left"/>
      <w:pPr>
        <w:tabs>
          <w:tab w:val="num" w:pos="3600"/>
        </w:tabs>
        <w:ind w:left="3600" w:hanging="360"/>
      </w:pPr>
    </w:lvl>
    <w:lvl w:ilvl="5" w:tplc="A9F4A154" w:tentative="1">
      <w:start w:val="1"/>
      <w:numFmt w:val="decimal"/>
      <w:lvlText w:val="%6."/>
      <w:lvlJc w:val="left"/>
      <w:pPr>
        <w:tabs>
          <w:tab w:val="num" w:pos="4320"/>
        </w:tabs>
        <w:ind w:left="4320" w:hanging="360"/>
      </w:pPr>
    </w:lvl>
    <w:lvl w:ilvl="6" w:tplc="802EC560" w:tentative="1">
      <w:start w:val="1"/>
      <w:numFmt w:val="decimal"/>
      <w:lvlText w:val="%7."/>
      <w:lvlJc w:val="left"/>
      <w:pPr>
        <w:tabs>
          <w:tab w:val="num" w:pos="5040"/>
        </w:tabs>
        <w:ind w:left="5040" w:hanging="360"/>
      </w:pPr>
    </w:lvl>
    <w:lvl w:ilvl="7" w:tplc="A1305E06" w:tentative="1">
      <w:start w:val="1"/>
      <w:numFmt w:val="decimal"/>
      <w:lvlText w:val="%8."/>
      <w:lvlJc w:val="left"/>
      <w:pPr>
        <w:tabs>
          <w:tab w:val="num" w:pos="5760"/>
        </w:tabs>
        <w:ind w:left="5760" w:hanging="360"/>
      </w:pPr>
    </w:lvl>
    <w:lvl w:ilvl="8" w:tplc="88A838A4" w:tentative="1">
      <w:start w:val="1"/>
      <w:numFmt w:val="decimal"/>
      <w:lvlText w:val="%9."/>
      <w:lvlJc w:val="left"/>
      <w:pPr>
        <w:tabs>
          <w:tab w:val="num" w:pos="6480"/>
        </w:tabs>
        <w:ind w:left="6480" w:hanging="360"/>
      </w:pPr>
    </w:lvl>
  </w:abstractNum>
  <w:abstractNum w:abstractNumId="10">
    <w:nsid w:val="3F416C8C"/>
    <w:multiLevelType w:val="hybridMultilevel"/>
    <w:tmpl w:val="20C45794"/>
    <w:lvl w:ilvl="0" w:tplc="1B8ADB9C">
      <w:start w:val="2"/>
      <w:numFmt w:val="decimal"/>
      <w:lvlText w:val="%1."/>
      <w:lvlJc w:val="left"/>
      <w:pPr>
        <w:tabs>
          <w:tab w:val="num" w:pos="720"/>
        </w:tabs>
        <w:ind w:left="720" w:hanging="360"/>
      </w:pPr>
    </w:lvl>
    <w:lvl w:ilvl="1" w:tplc="93387138" w:tentative="1">
      <w:start w:val="1"/>
      <w:numFmt w:val="decimal"/>
      <w:lvlText w:val="%2."/>
      <w:lvlJc w:val="left"/>
      <w:pPr>
        <w:tabs>
          <w:tab w:val="num" w:pos="1440"/>
        </w:tabs>
        <w:ind w:left="1440" w:hanging="360"/>
      </w:pPr>
    </w:lvl>
    <w:lvl w:ilvl="2" w:tplc="CE308498" w:tentative="1">
      <w:start w:val="1"/>
      <w:numFmt w:val="decimal"/>
      <w:lvlText w:val="%3."/>
      <w:lvlJc w:val="left"/>
      <w:pPr>
        <w:tabs>
          <w:tab w:val="num" w:pos="2160"/>
        </w:tabs>
        <w:ind w:left="2160" w:hanging="360"/>
      </w:pPr>
    </w:lvl>
    <w:lvl w:ilvl="3" w:tplc="5EEAB786" w:tentative="1">
      <w:start w:val="1"/>
      <w:numFmt w:val="decimal"/>
      <w:lvlText w:val="%4."/>
      <w:lvlJc w:val="left"/>
      <w:pPr>
        <w:tabs>
          <w:tab w:val="num" w:pos="2880"/>
        </w:tabs>
        <w:ind w:left="2880" w:hanging="360"/>
      </w:pPr>
    </w:lvl>
    <w:lvl w:ilvl="4" w:tplc="1674A506" w:tentative="1">
      <w:start w:val="1"/>
      <w:numFmt w:val="decimal"/>
      <w:lvlText w:val="%5."/>
      <w:lvlJc w:val="left"/>
      <w:pPr>
        <w:tabs>
          <w:tab w:val="num" w:pos="3600"/>
        </w:tabs>
        <w:ind w:left="3600" w:hanging="360"/>
      </w:pPr>
    </w:lvl>
    <w:lvl w:ilvl="5" w:tplc="48F09D38" w:tentative="1">
      <w:start w:val="1"/>
      <w:numFmt w:val="decimal"/>
      <w:lvlText w:val="%6."/>
      <w:lvlJc w:val="left"/>
      <w:pPr>
        <w:tabs>
          <w:tab w:val="num" w:pos="4320"/>
        </w:tabs>
        <w:ind w:left="4320" w:hanging="360"/>
      </w:pPr>
    </w:lvl>
    <w:lvl w:ilvl="6" w:tplc="FD2885A4" w:tentative="1">
      <w:start w:val="1"/>
      <w:numFmt w:val="decimal"/>
      <w:lvlText w:val="%7."/>
      <w:lvlJc w:val="left"/>
      <w:pPr>
        <w:tabs>
          <w:tab w:val="num" w:pos="5040"/>
        </w:tabs>
        <w:ind w:left="5040" w:hanging="360"/>
      </w:pPr>
    </w:lvl>
    <w:lvl w:ilvl="7" w:tplc="7DF0DF84" w:tentative="1">
      <w:start w:val="1"/>
      <w:numFmt w:val="decimal"/>
      <w:lvlText w:val="%8."/>
      <w:lvlJc w:val="left"/>
      <w:pPr>
        <w:tabs>
          <w:tab w:val="num" w:pos="5760"/>
        </w:tabs>
        <w:ind w:left="5760" w:hanging="360"/>
      </w:pPr>
    </w:lvl>
    <w:lvl w:ilvl="8" w:tplc="6FE8AC82" w:tentative="1">
      <w:start w:val="1"/>
      <w:numFmt w:val="decimal"/>
      <w:lvlText w:val="%9."/>
      <w:lvlJc w:val="left"/>
      <w:pPr>
        <w:tabs>
          <w:tab w:val="num" w:pos="6480"/>
        </w:tabs>
        <w:ind w:left="6480" w:hanging="360"/>
      </w:pPr>
    </w:lvl>
  </w:abstractNum>
  <w:abstractNum w:abstractNumId="11">
    <w:nsid w:val="469329EF"/>
    <w:multiLevelType w:val="hybridMultilevel"/>
    <w:tmpl w:val="FC5E3E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0673B1"/>
    <w:multiLevelType w:val="hybridMultilevel"/>
    <w:tmpl w:val="5BDC919E"/>
    <w:lvl w:ilvl="0" w:tplc="DFA2CD14">
      <w:start w:val="1"/>
      <w:numFmt w:val="bullet"/>
      <w:lvlText w:val="•"/>
      <w:lvlJc w:val="left"/>
      <w:pPr>
        <w:tabs>
          <w:tab w:val="num" w:pos="720"/>
        </w:tabs>
        <w:ind w:left="720" w:hanging="360"/>
      </w:pPr>
      <w:rPr>
        <w:rFonts w:ascii="Arial" w:hAnsi="Arial" w:hint="default"/>
      </w:rPr>
    </w:lvl>
    <w:lvl w:ilvl="1" w:tplc="064E432A" w:tentative="1">
      <w:start w:val="1"/>
      <w:numFmt w:val="bullet"/>
      <w:lvlText w:val="•"/>
      <w:lvlJc w:val="left"/>
      <w:pPr>
        <w:tabs>
          <w:tab w:val="num" w:pos="1440"/>
        </w:tabs>
        <w:ind w:left="1440" w:hanging="360"/>
      </w:pPr>
      <w:rPr>
        <w:rFonts w:ascii="Arial" w:hAnsi="Arial" w:hint="default"/>
      </w:rPr>
    </w:lvl>
    <w:lvl w:ilvl="2" w:tplc="38E62370" w:tentative="1">
      <w:start w:val="1"/>
      <w:numFmt w:val="bullet"/>
      <w:lvlText w:val="•"/>
      <w:lvlJc w:val="left"/>
      <w:pPr>
        <w:tabs>
          <w:tab w:val="num" w:pos="2160"/>
        </w:tabs>
        <w:ind w:left="2160" w:hanging="360"/>
      </w:pPr>
      <w:rPr>
        <w:rFonts w:ascii="Arial" w:hAnsi="Arial" w:hint="default"/>
      </w:rPr>
    </w:lvl>
    <w:lvl w:ilvl="3" w:tplc="C1F44AEC" w:tentative="1">
      <w:start w:val="1"/>
      <w:numFmt w:val="bullet"/>
      <w:lvlText w:val="•"/>
      <w:lvlJc w:val="left"/>
      <w:pPr>
        <w:tabs>
          <w:tab w:val="num" w:pos="2880"/>
        </w:tabs>
        <w:ind w:left="2880" w:hanging="360"/>
      </w:pPr>
      <w:rPr>
        <w:rFonts w:ascii="Arial" w:hAnsi="Arial" w:hint="default"/>
      </w:rPr>
    </w:lvl>
    <w:lvl w:ilvl="4" w:tplc="C5C6B3CE" w:tentative="1">
      <w:start w:val="1"/>
      <w:numFmt w:val="bullet"/>
      <w:lvlText w:val="•"/>
      <w:lvlJc w:val="left"/>
      <w:pPr>
        <w:tabs>
          <w:tab w:val="num" w:pos="3600"/>
        </w:tabs>
        <w:ind w:left="3600" w:hanging="360"/>
      </w:pPr>
      <w:rPr>
        <w:rFonts w:ascii="Arial" w:hAnsi="Arial" w:hint="default"/>
      </w:rPr>
    </w:lvl>
    <w:lvl w:ilvl="5" w:tplc="9A4035D0" w:tentative="1">
      <w:start w:val="1"/>
      <w:numFmt w:val="bullet"/>
      <w:lvlText w:val="•"/>
      <w:lvlJc w:val="left"/>
      <w:pPr>
        <w:tabs>
          <w:tab w:val="num" w:pos="4320"/>
        </w:tabs>
        <w:ind w:left="4320" w:hanging="360"/>
      </w:pPr>
      <w:rPr>
        <w:rFonts w:ascii="Arial" w:hAnsi="Arial" w:hint="default"/>
      </w:rPr>
    </w:lvl>
    <w:lvl w:ilvl="6" w:tplc="D6E218DE" w:tentative="1">
      <w:start w:val="1"/>
      <w:numFmt w:val="bullet"/>
      <w:lvlText w:val="•"/>
      <w:lvlJc w:val="left"/>
      <w:pPr>
        <w:tabs>
          <w:tab w:val="num" w:pos="5040"/>
        </w:tabs>
        <w:ind w:left="5040" w:hanging="360"/>
      </w:pPr>
      <w:rPr>
        <w:rFonts w:ascii="Arial" w:hAnsi="Arial" w:hint="default"/>
      </w:rPr>
    </w:lvl>
    <w:lvl w:ilvl="7" w:tplc="739CAC82" w:tentative="1">
      <w:start w:val="1"/>
      <w:numFmt w:val="bullet"/>
      <w:lvlText w:val="•"/>
      <w:lvlJc w:val="left"/>
      <w:pPr>
        <w:tabs>
          <w:tab w:val="num" w:pos="5760"/>
        </w:tabs>
        <w:ind w:left="5760" w:hanging="360"/>
      </w:pPr>
      <w:rPr>
        <w:rFonts w:ascii="Arial" w:hAnsi="Arial" w:hint="default"/>
      </w:rPr>
    </w:lvl>
    <w:lvl w:ilvl="8" w:tplc="AA421D08" w:tentative="1">
      <w:start w:val="1"/>
      <w:numFmt w:val="bullet"/>
      <w:lvlText w:val="•"/>
      <w:lvlJc w:val="left"/>
      <w:pPr>
        <w:tabs>
          <w:tab w:val="num" w:pos="6480"/>
        </w:tabs>
        <w:ind w:left="6480" w:hanging="360"/>
      </w:pPr>
      <w:rPr>
        <w:rFonts w:ascii="Arial" w:hAnsi="Arial" w:hint="default"/>
      </w:rPr>
    </w:lvl>
  </w:abstractNum>
  <w:abstractNum w:abstractNumId="13">
    <w:nsid w:val="521B29F1"/>
    <w:multiLevelType w:val="hybridMultilevel"/>
    <w:tmpl w:val="8F44CD0A"/>
    <w:lvl w:ilvl="0" w:tplc="B01213E6">
      <w:start w:val="1"/>
      <w:numFmt w:val="decimal"/>
      <w:lvlText w:val="%1."/>
      <w:lvlJc w:val="left"/>
      <w:pPr>
        <w:tabs>
          <w:tab w:val="num" w:pos="720"/>
        </w:tabs>
        <w:ind w:left="720" w:hanging="360"/>
      </w:pPr>
    </w:lvl>
    <w:lvl w:ilvl="1" w:tplc="BF06DE0A" w:tentative="1">
      <w:start w:val="1"/>
      <w:numFmt w:val="decimal"/>
      <w:lvlText w:val="%2."/>
      <w:lvlJc w:val="left"/>
      <w:pPr>
        <w:tabs>
          <w:tab w:val="num" w:pos="1440"/>
        </w:tabs>
        <w:ind w:left="1440" w:hanging="360"/>
      </w:pPr>
    </w:lvl>
    <w:lvl w:ilvl="2" w:tplc="BE344468" w:tentative="1">
      <w:start w:val="1"/>
      <w:numFmt w:val="decimal"/>
      <w:lvlText w:val="%3."/>
      <w:lvlJc w:val="left"/>
      <w:pPr>
        <w:tabs>
          <w:tab w:val="num" w:pos="2160"/>
        </w:tabs>
        <w:ind w:left="2160" w:hanging="360"/>
      </w:pPr>
    </w:lvl>
    <w:lvl w:ilvl="3" w:tplc="9F7AA934" w:tentative="1">
      <w:start w:val="1"/>
      <w:numFmt w:val="decimal"/>
      <w:lvlText w:val="%4."/>
      <w:lvlJc w:val="left"/>
      <w:pPr>
        <w:tabs>
          <w:tab w:val="num" w:pos="2880"/>
        </w:tabs>
        <w:ind w:left="2880" w:hanging="360"/>
      </w:pPr>
    </w:lvl>
    <w:lvl w:ilvl="4" w:tplc="D7625C02" w:tentative="1">
      <w:start w:val="1"/>
      <w:numFmt w:val="decimal"/>
      <w:lvlText w:val="%5."/>
      <w:lvlJc w:val="left"/>
      <w:pPr>
        <w:tabs>
          <w:tab w:val="num" w:pos="3600"/>
        </w:tabs>
        <w:ind w:left="3600" w:hanging="360"/>
      </w:pPr>
    </w:lvl>
    <w:lvl w:ilvl="5" w:tplc="5576F3C4" w:tentative="1">
      <w:start w:val="1"/>
      <w:numFmt w:val="decimal"/>
      <w:lvlText w:val="%6."/>
      <w:lvlJc w:val="left"/>
      <w:pPr>
        <w:tabs>
          <w:tab w:val="num" w:pos="4320"/>
        </w:tabs>
        <w:ind w:left="4320" w:hanging="360"/>
      </w:pPr>
    </w:lvl>
    <w:lvl w:ilvl="6" w:tplc="5D587FA8" w:tentative="1">
      <w:start w:val="1"/>
      <w:numFmt w:val="decimal"/>
      <w:lvlText w:val="%7."/>
      <w:lvlJc w:val="left"/>
      <w:pPr>
        <w:tabs>
          <w:tab w:val="num" w:pos="5040"/>
        </w:tabs>
        <w:ind w:left="5040" w:hanging="360"/>
      </w:pPr>
    </w:lvl>
    <w:lvl w:ilvl="7" w:tplc="C26661E6" w:tentative="1">
      <w:start w:val="1"/>
      <w:numFmt w:val="decimal"/>
      <w:lvlText w:val="%8."/>
      <w:lvlJc w:val="left"/>
      <w:pPr>
        <w:tabs>
          <w:tab w:val="num" w:pos="5760"/>
        </w:tabs>
        <w:ind w:left="5760" w:hanging="360"/>
      </w:pPr>
    </w:lvl>
    <w:lvl w:ilvl="8" w:tplc="4EAC74A0" w:tentative="1">
      <w:start w:val="1"/>
      <w:numFmt w:val="decimal"/>
      <w:lvlText w:val="%9."/>
      <w:lvlJc w:val="left"/>
      <w:pPr>
        <w:tabs>
          <w:tab w:val="num" w:pos="6480"/>
        </w:tabs>
        <w:ind w:left="6480" w:hanging="360"/>
      </w:pPr>
    </w:lvl>
  </w:abstractNum>
  <w:abstractNum w:abstractNumId="14">
    <w:nsid w:val="5D8B5718"/>
    <w:multiLevelType w:val="hybridMultilevel"/>
    <w:tmpl w:val="F6A266F8"/>
    <w:lvl w:ilvl="0" w:tplc="04090005">
      <w:start w:val="1"/>
      <w:numFmt w:val="bullet"/>
      <w:lvlText w:val=""/>
      <w:lvlJc w:val="left"/>
      <w:pPr>
        <w:ind w:left="1725" w:hanging="360"/>
      </w:pPr>
      <w:rPr>
        <w:rFonts w:ascii="Wingdings" w:hAnsi="Wingdings"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5">
    <w:nsid w:val="6115309E"/>
    <w:multiLevelType w:val="hybridMultilevel"/>
    <w:tmpl w:val="AF0E2DCE"/>
    <w:lvl w:ilvl="0" w:tplc="8280D77C">
      <w:start w:val="1"/>
      <w:numFmt w:val="bullet"/>
      <w:lvlText w:val=""/>
      <w:lvlJc w:val="left"/>
      <w:pPr>
        <w:tabs>
          <w:tab w:val="num" w:pos="720"/>
        </w:tabs>
        <w:ind w:left="720" w:hanging="360"/>
      </w:pPr>
      <w:rPr>
        <w:rFonts w:ascii="Wingdings" w:hAnsi="Wingdings" w:hint="default"/>
      </w:rPr>
    </w:lvl>
    <w:lvl w:ilvl="1" w:tplc="63D8DD24" w:tentative="1">
      <w:start w:val="1"/>
      <w:numFmt w:val="bullet"/>
      <w:lvlText w:val=""/>
      <w:lvlJc w:val="left"/>
      <w:pPr>
        <w:tabs>
          <w:tab w:val="num" w:pos="1440"/>
        </w:tabs>
        <w:ind w:left="1440" w:hanging="360"/>
      </w:pPr>
      <w:rPr>
        <w:rFonts w:ascii="Wingdings" w:hAnsi="Wingdings" w:hint="default"/>
      </w:rPr>
    </w:lvl>
    <w:lvl w:ilvl="2" w:tplc="39A84414" w:tentative="1">
      <w:start w:val="1"/>
      <w:numFmt w:val="bullet"/>
      <w:lvlText w:val=""/>
      <w:lvlJc w:val="left"/>
      <w:pPr>
        <w:tabs>
          <w:tab w:val="num" w:pos="2160"/>
        </w:tabs>
        <w:ind w:left="2160" w:hanging="360"/>
      </w:pPr>
      <w:rPr>
        <w:rFonts w:ascii="Wingdings" w:hAnsi="Wingdings" w:hint="default"/>
      </w:rPr>
    </w:lvl>
    <w:lvl w:ilvl="3" w:tplc="4072AC86" w:tentative="1">
      <w:start w:val="1"/>
      <w:numFmt w:val="bullet"/>
      <w:lvlText w:val=""/>
      <w:lvlJc w:val="left"/>
      <w:pPr>
        <w:tabs>
          <w:tab w:val="num" w:pos="2880"/>
        </w:tabs>
        <w:ind w:left="2880" w:hanging="360"/>
      </w:pPr>
      <w:rPr>
        <w:rFonts w:ascii="Wingdings" w:hAnsi="Wingdings" w:hint="default"/>
      </w:rPr>
    </w:lvl>
    <w:lvl w:ilvl="4" w:tplc="1772DD98" w:tentative="1">
      <w:start w:val="1"/>
      <w:numFmt w:val="bullet"/>
      <w:lvlText w:val=""/>
      <w:lvlJc w:val="left"/>
      <w:pPr>
        <w:tabs>
          <w:tab w:val="num" w:pos="3600"/>
        </w:tabs>
        <w:ind w:left="3600" w:hanging="360"/>
      </w:pPr>
      <w:rPr>
        <w:rFonts w:ascii="Wingdings" w:hAnsi="Wingdings" w:hint="default"/>
      </w:rPr>
    </w:lvl>
    <w:lvl w:ilvl="5" w:tplc="ADAAD730" w:tentative="1">
      <w:start w:val="1"/>
      <w:numFmt w:val="bullet"/>
      <w:lvlText w:val=""/>
      <w:lvlJc w:val="left"/>
      <w:pPr>
        <w:tabs>
          <w:tab w:val="num" w:pos="4320"/>
        </w:tabs>
        <w:ind w:left="4320" w:hanging="360"/>
      </w:pPr>
      <w:rPr>
        <w:rFonts w:ascii="Wingdings" w:hAnsi="Wingdings" w:hint="default"/>
      </w:rPr>
    </w:lvl>
    <w:lvl w:ilvl="6" w:tplc="D00ABBE6" w:tentative="1">
      <w:start w:val="1"/>
      <w:numFmt w:val="bullet"/>
      <w:lvlText w:val=""/>
      <w:lvlJc w:val="left"/>
      <w:pPr>
        <w:tabs>
          <w:tab w:val="num" w:pos="5040"/>
        </w:tabs>
        <w:ind w:left="5040" w:hanging="360"/>
      </w:pPr>
      <w:rPr>
        <w:rFonts w:ascii="Wingdings" w:hAnsi="Wingdings" w:hint="default"/>
      </w:rPr>
    </w:lvl>
    <w:lvl w:ilvl="7" w:tplc="F9389D78" w:tentative="1">
      <w:start w:val="1"/>
      <w:numFmt w:val="bullet"/>
      <w:lvlText w:val=""/>
      <w:lvlJc w:val="left"/>
      <w:pPr>
        <w:tabs>
          <w:tab w:val="num" w:pos="5760"/>
        </w:tabs>
        <w:ind w:left="5760" w:hanging="360"/>
      </w:pPr>
      <w:rPr>
        <w:rFonts w:ascii="Wingdings" w:hAnsi="Wingdings" w:hint="default"/>
      </w:rPr>
    </w:lvl>
    <w:lvl w:ilvl="8" w:tplc="A9F6C482" w:tentative="1">
      <w:start w:val="1"/>
      <w:numFmt w:val="bullet"/>
      <w:lvlText w:val=""/>
      <w:lvlJc w:val="left"/>
      <w:pPr>
        <w:tabs>
          <w:tab w:val="num" w:pos="6480"/>
        </w:tabs>
        <w:ind w:left="6480" w:hanging="360"/>
      </w:pPr>
      <w:rPr>
        <w:rFonts w:ascii="Wingdings" w:hAnsi="Wingdings" w:hint="default"/>
      </w:rPr>
    </w:lvl>
  </w:abstractNum>
  <w:abstractNum w:abstractNumId="16">
    <w:nsid w:val="652052A5"/>
    <w:multiLevelType w:val="hybridMultilevel"/>
    <w:tmpl w:val="977C0410"/>
    <w:lvl w:ilvl="0" w:tplc="2C8435DE">
      <w:start w:val="1"/>
      <w:numFmt w:val="decimal"/>
      <w:lvlText w:val="%1."/>
      <w:lvlJc w:val="left"/>
      <w:pPr>
        <w:tabs>
          <w:tab w:val="num" w:pos="720"/>
        </w:tabs>
        <w:ind w:left="720" w:hanging="360"/>
      </w:pPr>
    </w:lvl>
    <w:lvl w:ilvl="1" w:tplc="0A442C94" w:tentative="1">
      <w:start w:val="1"/>
      <w:numFmt w:val="decimal"/>
      <w:lvlText w:val="%2."/>
      <w:lvlJc w:val="left"/>
      <w:pPr>
        <w:tabs>
          <w:tab w:val="num" w:pos="1440"/>
        </w:tabs>
        <w:ind w:left="1440" w:hanging="360"/>
      </w:pPr>
    </w:lvl>
    <w:lvl w:ilvl="2" w:tplc="8A7402EA" w:tentative="1">
      <w:start w:val="1"/>
      <w:numFmt w:val="decimal"/>
      <w:lvlText w:val="%3."/>
      <w:lvlJc w:val="left"/>
      <w:pPr>
        <w:tabs>
          <w:tab w:val="num" w:pos="2160"/>
        </w:tabs>
        <w:ind w:left="2160" w:hanging="360"/>
      </w:pPr>
    </w:lvl>
    <w:lvl w:ilvl="3" w:tplc="1A3E030C" w:tentative="1">
      <w:start w:val="1"/>
      <w:numFmt w:val="decimal"/>
      <w:lvlText w:val="%4."/>
      <w:lvlJc w:val="left"/>
      <w:pPr>
        <w:tabs>
          <w:tab w:val="num" w:pos="2880"/>
        </w:tabs>
        <w:ind w:left="2880" w:hanging="360"/>
      </w:pPr>
    </w:lvl>
    <w:lvl w:ilvl="4" w:tplc="2A1246CA" w:tentative="1">
      <w:start w:val="1"/>
      <w:numFmt w:val="decimal"/>
      <w:lvlText w:val="%5."/>
      <w:lvlJc w:val="left"/>
      <w:pPr>
        <w:tabs>
          <w:tab w:val="num" w:pos="3600"/>
        </w:tabs>
        <w:ind w:left="3600" w:hanging="360"/>
      </w:pPr>
    </w:lvl>
    <w:lvl w:ilvl="5" w:tplc="3C087FF8" w:tentative="1">
      <w:start w:val="1"/>
      <w:numFmt w:val="decimal"/>
      <w:lvlText w:val="%6."/>
      <w:lvlJc w:val="left"/>
      <w:pPr>
        <w:tabs>
          <w:tab w:val="num" w:pos="4320"/>
        </w:tabs>
        <w:ind w:left="4320" w:hanging="360"/>
      </w:pPr>
    </w:lvl>
    <w:lvl w:ilvl="6" w:tplc="DE1A060A" w:tentative="1">
      <w:start w:val="1"/>
      <w:numFmt w:val="decimal"/>
      <w:lvlText w:val="%7."/>
      <w:lvlJc w:val="left"/>
      <w:pPr>
        <w:tabs>
          <w:tab w:val="num" w:pos="5040"/>
        </w:tabs>
        <w:ind w:left="5040" w:hanging="360"/>
      </w:pPr>
    </w:lvl>
    <w:lvl w:ilvl="7" w:tplc="F81A9B6A" w:tentative="1">
      <w:start w:val="1"/>
      <w:numFmt w:val="decimal"/>
      <w:lvlText w:val="%8."/>
      <w:lvlJc w:val="left"/>
      <w:pPr>
        <w:tabs>
          <w:tab w:val="num" w:pos="5760"/>
        </w:tabs>
        <w:ind w:left="5760" w:hanging="360"/>
      </w:pPr>
    </w:lvl>
    <w:lvl w:ilvl="8" w:tplc="BC7EA212" w:tentative="1">
      <w:start w:val="1"/>
      <w:numFmt w:val="decimal"/>
      <w:lvlText w:val="%9."/>
      <w:lvlJc w:val="left"/>
      <w:pPr>
        <w:tabs>
          <w:tab w:val="num" w:pos="6480"/>
        </w:tabs>
        <w:ind w:left="6480" w:hanging="360"/>
      </w:pPr>
    </w:lvl>
  </w:abstractNum>
  <w:abstractNum w:abstractNumId="17">
    <w:nsid w:val="653D10D4"/>
    <w:multiLevelType w:val="hybridMultilevel"/>
    <w:tmpl w:val="C7B2A422"/>
    <w:lvl w:ilvl="0" w:tplc="5F48BCC4">
      <w:start w:val="2"/>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146BC8"/>
    <w:multiLevelType w:val="hybridMultilevel"/>
    <w:tmpl w:val="57BE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52612E"/>
    <w:multiLevelType w:val="hybridMultilevel"/>
    <w:tmpl w:val="BD62F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15"/>
  </w:num>
  <w:num w:numId="5">
    <w:abstractNumId w:val="6"/>
  </w:num>
  <w:num w:numId="6">
    <w:abstractNumId w:val="3"/>
  </w:num>
  <w:num w:numId="7">
    <w:abstractNumId w:val="17"/>
  </w:num>
  <w:num w:numId="8">
    <w:abstractNumId w:val="12"/>
  </w:num>
  <w:num w:numId="9">
    <w:abstractNumId w:val="18"/>
  </w:num>
  <w:num w:numId="10">
    <w:abstractNumId w:val="14"/>
  </w:num>
  <w:num w:numId="11">
    <w:abstractNumId w:val="16"/>
  </w:num>
  <w:num w:numId="12">
    <w:abstractNumId w:val="10"/>
  </w:num>
  <w:num w:numId="13">
    <w:abstractNumId w:val="19"/>
  </w:num>
  <w:num w:numId="14">
    <w:abstractNumId w:val="1"/>
  </w:num>
  <w:num w:numId="15">
    <w:abstractNumId w:val="0"/>
  </w:num>
  <w:num w:numId="16">
    <w:abstractNumId w:val="11"/>
  </w:num>
  <w:num w:numId="17">
    <w:abstractNumId w:val="7"/>
  </w:num>
  <w:num w:numId="18">
    <w:abstractNumId w:val="4"/>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C1081"/>
    <w:rsid w:val="000218D3"/>
    <w:rsid w:val="00026B42"/>
    <w:rsid w:val="00083387"/>
    <w:rsid w:val="000B7E32"/>
    <w:rsid w:val="0017661D"/>
    <w:rsid w:val="001769A6"/>
    <w:rsid w:val="00187AE4"/>
    <w:rsid w:val="00196EDA"/>
    <w:rsid w:val="001F271C"/>
    <w:rsid w:val="00215914"/>
    <w:rsid w:val="00217E6F"/>
    <w:rsid w:val="002B79DB"/>
    <w:rsid w:val="002C74FD"/>
    <w:rsid w:val="00340B6B"/>
    <w:rsid w:val="003573BF"/>
    <w:rsid w:val="0038406A"/>
    <w:rsid w:val="003B0432"/>
    <w:rsid w:val="003C4639"/>
    <w:rsid w:val="00434633"/>
    <w:rsid w:val="004365F1"/>
    <w:rsid w:val="004500F4"/>
    <w:rsid w:val="00451554"/>
    <w:rsid w:val="00470ED2"/>
    <w:rsid w:val="004F47F2"/>
    <w:rsid w:val="00551FF4"/>
    <w:rsid w:val="00566A14"/>
    <w:rsid w:val="005D2648"/>
    <w:rsid w:val="00603A26"/>
    <w:rsid w:val="00626FA7"/>
    <w:rsid w:val="00655FC2"/>
    <w:rsid w:val="006956E4"/>
    <w:rsid w:val="00722EFB"/>
    <w:rsid w:val="00747F9E"/>
    <w:rsid w:val="00765419"/>
    <w:rsid w:val="007659DE"/>
    <w:rsid w:val="007716BA"/>
    <w:rsid w:val="007E2B9F"/>
    <w:rsid w:val="00831877"/>
    <w:rsid w:val="008C29F7"/>
    <w:rsid w:val="00907081"/>
    <w:rsid w:val="00911850"/>
    <w:rsid w:val="00941C68"/>
    <w:rsid w:val="009426D2"/>
    <w:rsid w:val="00973BC3"/>
    <w:rsid w:val="009B29A7"/>
    <w:rsid w:val="00A15860"/>
    <w:rsid w:val="00AD0EE1"/>
    <w:rsid w:val="00AD1D8D"/>
    <w:rsid w:val="00AE72FA"/>
    <w:rsid w:val="00AF00D5"/>
    <w:rsid w:val="00B360A6"/>
    <w:rsid w:val="00B6737D"/>
    <w:rsid w:val="00B87EC1"/>
    <w:rsid w:val="00B955C7"/>
    <w:rsid w:val="00BF3582"/>
    <w:rsid w:val="00C14374"/>
    <w:rsid w:val="00C45734"/>
    <w:rsid w:val="00D12AF2"/>
    <w:rsid w:val="00D6292D"/>
    <w:rsid w:val="00D73E7B"/>
    <w:rsid w:val="00DA12B9"/>
    <w:rsid w:val="00DA429F"/>
    <w:rsid w:val="00DA47EE"/>
    <w:rsid w:val="00DC1081"/>
    <w:rsid w:val="00DC11B1"/>
    <w:rsid w:val="00DD0B17"/>
    <w:rsid w:val="00E142D8"/>
    <w:rsid w:val="00E629A0"/>
    <w:rsid w:val="00E71D91"/>
    <w:rsid w:val="00E775A4"/>
    <w:rsid w:val="00EB5F1A"/>
    <w:rsid w:val="00ED37E4"/>
    <w:rsid w:val="00F1751B"/>
    <w:rsid w:val="00F61052"/>
    <w:rsid w:val="00FD2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32"/>
    <w:rPr>
      <w:rFonts w:ascii="Tahoma" w:hAnsi="Tahoma" w:cs="Tahoma"/>
      <w:sz w:val="16"/>
      <w:szCs w:val="16"/>
    </w:rPr>
  </w:style>
  <w:style w:type="paragraph" w:styleId="ListParagraph">
    <w:name w:val="List Paragraph"/>
    <w:basedOn w:val="Normal"/>
    <w:uiPriority w:val="34"/>
    <w:qFormat/>
    <w:rsid w:val="00C14374"/>
    <w:pPr>
      <w:ind w:left="720"/>
      <w:contextualSpacing/>
    </w:pPr>
  </w:style>
  <w:style w:type="paragraph" w:styleId="NormalWeb">
    <w:name w:val="Normal (Web)"/>
    <w:basedOn w:val="Normal"/>
    <w:uiPriority w:val="99"/>
    <w:semiHidden/>
    <w:unhideWhenUsed/>
    <w:rsid w:val="00655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066218">
      <w:bodyDiv w:val="1"/>
      <w:marLeft w:val="0"/>
      <w:marRight w:val="0"/>
      <w:marTop w:val="0"/>
      <w:marBottom w:val="0"/>
      <w:divBdr>
        <w:top w:val="none" w:sz="0" w:space="0" w:color="auto"/>
        <w:left w:val="none" w:sz="0" w:space="0" w:color="auto"/>
        <w:bottom w:val="none" w:sz="0" w:space="0" w:color="auto"/>
        <w:right w:val="none" w:sz="0" w:space="0" w:color="auto"/>
      </w:divBdr>
    </w:div>
    <w:div w:id="144325511">
      <w:bodyDiv w:val="1"/>
      <w:marLeft w:val="0"/>
      <w:marRight w:val="0"/>
      <w:marTop w:val="0"/>
      <w:marBottom w:val="0"/>
      <w:divBdr>
        <w:top w:val="none" w:sz="0" w:space="0" w:color="auto"/>
        <w:left w:val="none" w:sz="0" w:space="0" w:color="auto"/>
        <w:bottom w:val="none" w:sz="0" w:space="0" w:color="auto"/>
        <w:right w:val="none" w:sz="0" w:space="0" w:color="auto"/>
      </w:divBdr>
    </w:div>
    <w:div w:id="153644714">
      <w:bodyDiv w:val="1"/>
      <w:marLeft w:val="0"/>
      <w:marRight w:val="0"/>
      <w:marTop w:val="0"/>
      <w:marBottom w:val="0"/>
      <w:divBdr>
        <w:top w:val="none" w:sz="0" w:space="0" w:color="auto"/>
        <w:left w:val="none" w:sz="0" w:space="0" w:color="auto"/>
        <w:bottom w:val="none" w:sz="0" w:space="0" w:color="auto"/>
        <w:right w:val="none" w:sz="0" w:space="0" w:color="auto"/>
      </w:divBdr>
    </w:div>
    <w:div w:id="155345624">
      <w:bodyDiv w:val="1"/>
      <w:marLeft w:val="0"/>
      <w:marRight w:val="0"/>
      <w:marTop w:val="0"/>
      <w:marBottom w:val="0"/>
      <w:divBdr>
        <w:top w:val="none" w:sz="0" w:space="0" w:color="auto"/>
        <w:left w:val="none" w:sz="0" w:space="0" w:color="auto"/>
        <w:bottom w:val="none" w:sz="0" w:space="0" w:color="auto"/>
        <w:right w:val="none" w:sz="0" w:space="0" w:color="auto"/>
      </w:divBdr>
    </w:div>
    <w:div w:id="211230432">
      <w:bodyDiv w:val="1"/>
      <w:marLeft w:val="0"/>
      <w:marRight w:val="0"/>
      <w:marTop w:val="0"/>
      <w:marBottom w:val="0"/>
      <w:divBdr>
        <w:top w:val="none" w:sz="0" w:space="0" w:color="auto"/>
        <w:left w:val="none" w:sz="0" w:space="0" w:color="auto"/>
        <w:bottom w:val="none" w:sz="0" w:space="0" w:color="auto"/>
        <w:right w:val="none" w:sz="0" w:space="0" w:color="auto"/>
      </w:divBdr>
    </w:div>
    <w:div w:id="336346746">
      <w:bodyDiv w:val="1"/>
      <w:marLeft w:val="0"/>
      <w:marRight w:val="0"/>
      <w:marTop w:val="0"/>
      <w:marBottom w:val="0"/>
      <w:divBdr>
        <w:top w:val="none" w:sz="0" w:space="0" w:color="auto"/>
        <w:left w:val="none" w:sz="0" w:space="0" w:color="auto"/>
        <w:bottom w:val="none" w:sz="0" w:space="0" w:color="auto"/>
        <w:right w:val="none" w:sz="0" w:space="0" w:color="auto"/>
      </w:divBdr>
      <w:divsChild>
        <w:div w:id="1208494577">
          <w:marLeft w:val="720"/>
          <w:marRight w:val="0"/>
          <w:marTop w:val="0"/>
          <w:marBottom w:val="0"/>
          <w:divBdr>
            <w:top w:val="none" w:sz="0" w:space="0" w:color="auto"/>
            <w:left w:val="none" w:sz="0" w:space="0" w:color="auto"/>
            <w:bottom w:val="none" w:sz="0" w:space="0" w:color="auto"/>
            <w:right w:val="none" w:sz="0" w:space="0" w:color="auto"/>
          </w:divBdr>
        </w:div>
      </w:divsChild>
    </w:div>
    <w:div w:id="379716162">
      <w:bodyDiv w:val="1"/>
      <w:marLeft w:val="0"/>
      <w:marRight w:val="0"/>
      <w:marTop w:val="0"/>
      <w:marBottom w:val="0"/>
      <w:divBdr>
        <w:top w:val="none" w:sz="0" w:space="0" w:color="auto"/>
        <w:left w:val="none" w:sz="0" w:space="0" w:color="auto"/>
        <w:bottom w:val="none" w:sz="0" w:space="0" w:color="auto"/>
        <w:right w:val="none" w:sz="0" w:space="0" w:color="auto"/>
      </w:divBdr>
    </w:div>
    <w:div w:id="474297112">
      <w:bodyDiv w:val="1"/>
      <w:marLeft w:val="0"/>
      <w:marRight w:val="0"/>
      <w:marTop w:val="0"/>
      <w:marBottom w:val="0"/>
      <w:divBdr>
        <w:top w:val="none" w:sz="0" w:space="0" w:color="auto"/>
        <w:left w:val="none" w:sz="0" w:space="0" w:color="auto"/>
        <w:bottom w:val="none" w:sz="0" w:space="0" w:color="auto"/>
        <w:right w:val="none" w:sz="0" w:space="0" w:color="auto"/>
      </w:divBdr>
    </w:div>
    <w:div w:id="513425754">
      <w:bodyDiv w:val="1"/>
      <w:marLeft w:val="0"/>
      <w:marRight w:val="0"/>
      <w:marTop w:val="0"/>
      <w:marBottom w:val="0"/>
      <w:divBdr>
        <w:top w:val="none" w:sz="0" w:space="0" w:color="auto"/>
        <w:left w:val="none" w:sz="0" w:space="0" w:color="auto"/>
        <w:bottom w:val="none" w:sz="0" w:space="0" w:color="auto"/>
        <w:right w:val="none" w:sz="0" w:space="0" w:color="auto"/>
      </w:divBdr>
      <w:divsChild>
        <w:div w:id="144665783">
          <w:marLeft w:val="720"/>
          <w:marRight w:val="0"/>
          <w:marTop w:val="0"/>
          <w:marBottom w:val="0"/>
          <w:divBdr>
            <w:top w:val="none" w:sz="0" w:space="0" w:color="auto"/>
            <w:left w:val="none" w:sz="0" w:space="0" w:color="auto"/>
            <w:bottom w:val="none" w:sz="0" w:space="0" w:color="auto"/>
            <w:right w:val="none" w:sz="0" w:space="0" w:color="auto"/>
          </w:divBdr>
        </w:div>
        <w:div w:id="1233349650">
          <w:marLeft w:val="720"/>
          <w:marRight w:val="0"/>
          <w:marTop w:val="0"/>
          <w:marBottom w:val="0"/>
          <w:divBdr>
            <w:top w:val="none" w:sz="0" w:space="0" w:color="auto"/>
            <w:left w:val="none" w:sz="0" w:space="0" w:color="auto"/>
            <w:bottom w:val="none" w:sz="0" w:space="0" w:color="auto"/>
            <w:right w:val="none" w:sz="0" w:space="0" w:color="auto"/>
          </w:divBdr>
        </w:div>
      </w:divsChild>
    </w:div>
    <w:div w:id="869144356">
      <w:bodyDiv w:val="1"/>
      <w:marLeft w:val="0"/>
      <w:marRight w:val="0"/>
      <w:marTop w:val="0"/>
      <w:marBottom w:val="0"/>
      <w:divBdr>
        <w:top w:val="none" w:sz="0" w:space="0" w:color="auto"/>
        <w:left w:val="none" w:sz="0" w:space="0" w:color="auto"/>
        <w:bottom w:val="none" w:sz="0" w:space="0" w:color="auto"/>
        <w:right w:val="none" w:sz="0" w:space="0" w:color="auto"/>
      </w:divBdr>
    </w:div>
    <w:div w:id="909920309">
      <w:bodyDiv w:val="1"/>
      <w:marLeft w:val="0"/>
      <w:marRight w:val="0"/>
      <w:marTop w:val="0"/>
      <w:marBottom w:val="0"/>
      <w:divBdr>
        <w:top w:val="none" w:sz="0" w:space="0" w:color="auto"/>
        <w:left w:val="none" w:sz="0" w:space="0" w:color="auto"/>
        <w:bottom w:val="none" w:sz="0" w:space="0" w:color="auto"/>
        <w:right w:val="none" w:sz="0" w:space="0" w:color="auto"/>
      </w:divBdr>
      <w:divsChild>
        <w:div w:id="1012026832">
          <w:marLeft w:val="720"/>
          <w:marRight w:val="0"/>
          <w:marTop w:val="0"/>
          <w:marBottom w:val="0"/>
          <w:divBdr>
            <w:top w:val="none" w:sz="0" w:space="0" w:color="auto"/>
            <w:left w:val="none" w:sz="0" w:space="0" w:color="auto"/>
            <w:bottom w:val="none" w:sz="0" w:space="0" w:color="auto"/>
            <w:right w:val="none" w:sz="0" w:space="0" w:color="auto"/>
          </w:divBdr>
        </w:div>
      </w:divsChild>
    </w:div>
    <w:div w:id="997417569">
      <w:bodyDiv w:val="1"/>
      <w:marLeft w:val="0"/>
      <w:marRight w:val="0"/>
      <w:marTop w:val="0"/>
      <w:marBottom w:val="0"/>
      <w:divBdr>
        <w:top w:val="none" w:sz="0" w:space="0" w:color="auto"/>
        <w:left w:val="none" w:sz="0" w:space="0" w:color="auto"/>
        <w:bottom w:val="none" w:sz="0" w:space="0" w:color="auto"/>
        <w:right w:val="none" w:sz="0" w:space="0" w:color="auto"/>
      </w:divBdr>
    </w:div>
    <w:div w:id="1016690627">
      <w:bodyDiv w:val="1"/>
      <w:marLeft w:val="0"/>
      <w:marRight w:val="0"/>
      <w:marTop w:val="0"/>
      <w:marBottom w:val="0"/>
      <w:divBdr>
        <w:top w:val="none" w:sz="0" w:space="0" w:color="auto"/>
        <w:left w:val="none" w:sz="0" w:space="0" w:color="auto"/>
        <w:bottom w:val="none" w:sz="0" w:space="0" w:color="auto"/>
        <w:right w:val="none" w:sz="0" w:space="0" w:color="auto"/>
      </w:divBdr>
    </w:div>
    <w:div w:id="1030376945">
      <w:bodyDiv w:val="1"/>
      <w:marLeft w:val="0"/>
      <w:marRight w:val="0"/>
      <w:marTop w:val="0"/>
      <w:marBottom w:val="0"/>
      <w:divBdr>
        <w:top w:val="none" w:sz="0" w:space="0" w:color="auto"/>
        <w:left w:val="none" w:sz="0" w:space="0" w:color="auto"/>
        <w:bottom w:val="none" w:sz="0" w:space="0" w:color="auto"/>
        <w:right w:val="none" w:sz="0" w:space="0" w:color="auto"/>
      </w:divBdr>
    </w:div>
    <w:div w:id="1569025888">
      <w:bodyDiv w:val="1"/>
      <w:marLeft w:val="0"/>
      <w:marRight w:val="0"/>
      <w:marTop w:val="0"/>
      <w:marBottom w:val="0"/>
      <w:divBdr>
        <w:top w:val="none" w:sz="0" w:space="0" w:color="auto"/>
        <w:left w:val="none" w:sz="0" w:space="0" w:color="auto"/>
        <w:bottom w:val="none" w:sz="0" w:space="0" w:color="auto"/>
        <w:right w:val="none" w:sz="0" w:space="0" w:color="auto"/>
      </w:divBdr>
    </w:div>
    <w:div w:id="2046254600">
      <w:bodyDiv w:val="1"/>
      <w:marLeft w:val="0"/>
      <w:marRight w:val="0"/>
      <w:marTop w:val="0"/>
      <w:marBottom w:val="0"/>
      <w:divBdr>
        <w:top w:val="none" w:sz="0" w:space="0" w:color="auto"/>
        <w:left w:val="none" w:sz="0" w:space="0" w:color="auto"/>
        <w:bottom w:val="none" w:sz="0" w:space="0" w:color="auto"/>
        <w:right w:val="none" w:sz="0" w:space="0" w:color="auto"/>
      </w:divBdr>
    </w:div>
    <w:div w:id="2086221695">
      <w:bodyDiv w:val="1"/>
      <w:marLeft w:val="0"/>
      <w:marRight w:val="0"/>
      <w:marTop w:val="0"/>
      <w:marBottom w:val="0"/>
      <w:divBdr>
        <w:top w:val="none" w:sz="0" w:space="0" w:color="auto"/>
        <w:left w:val="none" w:sz="0" w:space="0" w:color="auto"/>
        <w:bottom w:val="none" w:sz="0" w:space="0" w:color="auto"/>
        <w:right w:val="none" w:sz="0" w:space="0" w:color="auto"/>
      </w:divBdr>
      <w:divsChild>
        <w:div w:id="1052386946">
          <w:marLeft w:val="806"/>
          <w:marRight w:val="0"/>
          <w:marTop w:val="96"/>
          <w:marBottom w:val="0"/>
          <w:divBdr>
            <w:top w:val="none" w:sz="0" w:space="0" w:color="auto"/>
            <w:left w:val="none" w:sz="0" w:space="0" w:color="auto"/>
            <w:bottom w:val="none" w:sz="0" w:space="0" w:color="auto"/>
            <w:right w:val="none" w:sz="0" w:space="0" w:color="auto"/>
          </w:divBdr>
        </w:div>
        <w:div w:id="758910527">
          <w:marLeft w:val="806"/>
          <w:marRight w:val="0"/>
          <w:marTop w:val="96"/>
          <w:marBottom w:val="0"/>
          <w:divBdr>
            <w:top w:val="none" w:sz="0" w:space="0" w:color="auto"/>
            <w:left w:val="none" w:sz="0" w:space="0" w:color="auto"/>
            <w:bottom w:val="none" w:sz="0" w:space="0" w:color="auto"/>
            <w:right w:val="none" w:sz="0" w:space="0" w:color="auto"/>
          </w:divBdr>
        </w:div>
        <w:div w:id="415828872">
          <w:marLeft w:val="806"/>
          <w:marRight w:val="0"/>
          <w:marTop w:val="96"/>
          <w:marBottom w:val="0"/>
          <w:divBdr>
            <w:top w:val="none" w:sz="0" w:space="0" w:color="auto"/>
            <w:left w:val="none" w:sz="0" w:space="0" w:color="auto"/>
            <w:bottom w:val="none" w:sz="0" w:space="0" w:color="auto"/>
            <w:right w:val="none" w:sz="0" w:space="0" w:color="auto"/>
          </w:divBdr>
        </w:div>
        <w:div w:id="1572081379">
          <w:marLeft w:val="806"/>
          <w:marRight w:val="0"/>
          <w:marTop w:val="96"/>
          <w:marBottom w:val="0"/>
          <w:divBdr>
            <w:top w:val="none" w:sz="0" w:space="0" w:color="auto"/>
            <w:left w:val="none" w:sz="0" w:space="0" w:color="auto"/>
            <w:bottom w:val="none" w:sz="0" w:space="0" w:color="auto"/>
            <w:right w:val="none" w:sz="0" w:space="0" w:color="auto"/>
          </w:divBdr>
        </w:div>
        <w:div w:id="1215581047">
          <w:marLeft w:val="806"/>
          <w:marRight w:val="0"/>
          <w:marTop w:val="96"/>
          <w:marBottom w:val="0"/>
          <w:divBdr>
            <w:top w:val="none" w:sz="0" w:space="0" w:color="auto"/>
            <w:left w:val="none" w:sz="0" w:space="0" w:color="auto"/>
            <w:bottom w:val="none" w:sz="0" w:space="0" w:color="auto"/>
            <w:right w:val="none" w:sz="0" w:space="0" w:color="auto"/>
          </w:divBdr>
        </w:div>
        <w:div w:id="23676650">
          <w:marLeft w:val="806"/>
          <w:marRight w:val="0"/>
          <w:marTop w:val="96"/>
          <w:marBottom w:val="0"/>
          <w:divBdr>
            <w:top w:val="none" w:sz="0" w:space="0" w:color="auto"/>
            <w:left w:val="none" w:sz="0" w:space="0" w:color="auto"/>
            <w:bottom w:val="none" w:sz="0" w:space="0" w:color="auto"/>
            <w:right w:val="none" w:sz="0" w:space="0" w:color="auto"/>
          </w:divBdr>
        </w:div>
        <w:div w:id="177961665">
          <w:marLeft w:val="806"/>
          <w:marRight w:val="0"/>
          <w:marTop w:val="96"/>
          <w:marBottom w:val="0"/>
          <w:divBdr>
            <w:top w:val="none" w:sz="0" w:space="0" w:color="auto"/>
            <w:left w:val="none" w:sz="0" w:space="0" w:color="auto"/>
            <w:bottom w:val="none" w:sz="0" w:space="0" w:color="auto"/>
            <w:right w:val="none" w:sz="0" w:space="0" w:color="auto"/>
          </w:divBdr>
        </w:div>
      </w:divsChild>
    </w:div>
    <w:div w:id="20983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Kalyani Sohani</dc:creator>
  <cp:lastModifiedBy>Kalyani Sohani</cp:lastModifiedBy>
  <cp:revision>50</cp:revision>
  <dcterms:created xsi:type="dcterms:W3CDTF">2018-01-27T05:47:00Z</dcterms:created>
  <dcterms:modified xsi:type="dcterms:W3CDTF">2018-01-27T10:22:00Z</dcterms:modified>
</cp:coreProperties>
</file>